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44" w:rsidRPr="00925119" w:rsidRDefault="004E380D" w:rsidP="009466BE">
      <w:pPr>
        <w:pStyle w:val="Title"/>
        <w:spacing w:line="360" w:lineRule="auto"/>
        <w:rPr>
          <w:rFonts w:ascii="Arial" w:hAnsi="Arial" w:cs="Arial"/>
          <w:szCs w:val="24"/>
        </w:rPr>
      </w:pPr>
      <w:r w:rsidRPr="00925119">
        <w:rPr>
          <w:rFonts w:ascii="Arial" w:hAnsi="Arial" w:cs="Arial"/>
          <w:szCs w:val="24"/>
        </w:rPr>
        <w:t xml:space="preserve">2.16 Geometry </w:t>
      </w:r>
      <w:r w:rsidR="006D2344" w:rsidRPr="00925119">
        <w:rPr>
          <w:rFonts w:ascii="Arial" w:hAnsi="Arial" w:cs="Arial"/>
          <w:szCs w:val="24"/>
        </w:rPr>
        <w:t>Lesson Plan</w:t>
      </w:r>
    </w:p>
    <w:p w:rsidR="006D2344" w:rsidRPr="00925119" w:rsidRDefault="006D2344" w:rsidP="009466BE">
      <w:pPr>
        <w:spacing w:line="360" w:lineRule="auto"/>
        <w:jc w:val="both"/>
        <w:rPr>
          <w:rFonts w:ascii="Arial" w:hAnsi="Arial" w:cs="Arial"/>
          <w:b/>
          <w:szCs w:val="24"/>
        </w:rPr>
      </w:pPr>
    </w:p>
    <w:p w:rsidR="006D2344" w:rsidRPr="00925119" w:rsidRDefault="006D2344" w:rsidP="009466BE">
      <w:pPr>
        <w:spacing w:line="360" w:lineRule="auto"/>
        <w:jc w:val="both"/>
        <w:rPr>
          <w:rFonts w:ascii="Arial" w:hAnsi="Arial" w:cs="Arial"/>
          <w:b/>
          <w:szCs w:val="24"/>
        </w:rPr>
      </w:pPr>
      <w:r w:rsidRPr="00925119">
        <w:rPr>
          <w:rFonts w:ascii="Arial" w:hAnsi="Arial" w:cs="Arial"/>
          <w:b/>
          <w:szCs w:val="24"/>
        </w:rPr>
        <w:t xml:space="preserve">Introduction </w:t>
      </w:r>
    </w:p>
    <w:p w:rsidR="006D2344" w:rsidRPr="00925119" w:rsidRDefault="006D2344" w:rsidP="009466BE">
      <w:pPr>
        <w:numPr>
          <w:ilvl w:val="0"/>
          <w:numId w:val="1"/>
        </w:numPr>
        <w:tabs>
          <w:tab w:val="clear" w:pos="360"/>
        </w:tabs>
        <w:spacing w:line="360" w:lineRule="auto"/>
        <w:ind w:left="720"/>
        <w:jc w:val="both"/>
        <w:rPr>
          <w:rFonts w:ascii="Arial" w:hAnsi="Arial" w:cs="Arial"/>
          <w:szCs w:val="24"/>
        </w:rPr>
      </w:pPr>
      <w:r w:rsidRPr="00925119">
        <w:rPr>
          <w:rFonts w:ascii="Arial" w:hAnsi="Arial" w:cs="Arial"/>
          <w:b/>
          <w:szCs w:val="24"/>
        </w:rPr>
        <w:t>Lesson topic</w:t>
      </w:r>
      <w:r w:rsidRPr="00925119">
        <w:rPr>
          <w:rFonts w:ascii="Arial" w:hAnsi="Arial" w:cs="Arial"/>
          <w:szCs w:val="24"/>
        </w:rPr>
        <w:t xml:space="preserve"> – Geometry </w:t>
      </w:r>
      <w:r w:rsidR="004E380D" w:rsidRPr="00925119">
        <w:rPr>
          <w:rFonts w:ascii="Arial" w:hAnsi="Arial" w:cs="Arial"/>
          <w:szCs w:val="24"/>
        </w:rPr>
        <w:t xml:space="preserve">(Plane Figures) </w:t>
      </w:r>
      <w:r w:rsidRPr="00925119">
        <w:rPr>
          <w:rFonts w:ascii="Arial" w:hAnsi="Arial" w:cs="Arial"/>
          <w:szCs w:val="24"/>
        </w:rPr>
        <w:t>with Tangrams</w:t>
      </w:r>
    </w:p>
    <w:p w:rsidR="006D2344" w:rsidRPr="00925119" w:rsidRDefault="006D2344" w:rsidP="009466BE">
      <w:pPr>
        <w:numPr>
          <w:ilvl w:val="0"/>
          <w:numId w:val="1"/>
        </w:numPr>
        <w:tabs>
          <w:tab w:val="clear" w:pos="360"/>
        </w:tabs>
        <w:spacing w:line="360" w:lineRule="auto"/>
        <w:ind w:left="720"/>
        <w:jc w:val="both"/>
        <w:rPr>
          <w:rFonts w:ascii="Arial" w:hAnsi="Arial" w:cs="Arial"/>
          <w:szCs w:val="24"/>
        </w:rPr>
      </w:pPr>
      <w:r w:rsidRPr="00925119">
        <w:rPr>
          <w:rFonts w:ascii="Arial" w:hAnsi="Arial" w:cs="Arial"/>
          <w:b/>
          <w:szCs w:val="24"/>
        </w:rPr>
        <w:t>Length of Lesson</w:t>
      </w:r>
      <w:r w:rsidRPr="00925119">
        <w:rPr>
          <w:rFonts w:ascii="Arial" w:hAnsi="Arial" w:cs="Arial"/>
          <w:szCs w:val="24"/>
        </w:rPr>
        <w:t xml:space="preserve"> – 75:00 </w:t>
      </w:r>
    </w:p>
    <w:p w:rsidR="006D2344" w:rsidRPr="00925119" w:rsidRDefault="006D2344" w:rsidP="009466BE">
      <w:pPr>
        <w:numPr>
          <w:ilvl w:val="0"/>
          <w:numId w:val="1"/>
        </w:numPr>
        <w:tabs>
          <w:tab w:val="clear" w:pos="360"/>
        </w:tabs>
        <w:spacing w:line="360" w:lineRule="auto"/>
        <w:ind w:left="720"/>
        <w:jc w:val="both"/>
        <w:rPr>
          <w:rFonts w:ascii="Arial" w:hAnsi="Arial" w:cs="Arial"/>
          <w:szCs w:val="24"/>
        </w:rPr>
      </w:pPr>
      <w:r w:rsidRPr="00925119">
        <w:rPr>
          <w:rFonts w:ascii="Arial" w:hAnsi="Arial" w:cs="Arial"/>
          <w:b/>
          <w:szCs w:val="24"/>
        </w:rPr>
        <w:t>VA Standards of Learning</w:t>
      </w:r>
      <w:r w:rsidRPr="00925119">
        <w:rPr>
          <w:rFonts w:ascii="Arial" w:hAnsi="Arial" w:cs="Arial"/>
          <w:szCs w:val="24"/>
        </w:rPr>
        <w:t xml:space="preserve"> – </w:t>
      </w:r>
    </w:p>
    <w:p w:rsidR="006D2344" w:rsidRPr="00925119" w:rsidRDefault="006D2344" w:rsidP="009466BE">
      <w:pPr>
        <w:numPr>
          <w:ilvl w:val="0"/>
          <w:numId w:val="1"/>
        </w:numPr>
        <w:tabs>
          <w:tab w:val="clear" w:pos="360"/>
        </w:tabs>
        <w:spacing w:line="360" w:lineRule="auto"/>
        <w:ind w:left="1080"/>
        <w:jc w:val="both"/>
        <w:rPr>
          <w:rFonts w:ascii="Arial" w:hAnsi="Arial" w:cs="Arial"/>
          <w:szCs w:val="24"/>
        </w:rPr>
      </w:pPr>
      <w:r w:rsidRPr="00925119">
        <w:rPr>
          <w:rFonts w:ascii="Arial" w:hAnsi="Arial" w:cs="Arial"/>
          <w:szCs w:val="24"/>
        </w:rPr>
        <w:t>2.16: The student will identify, describe, compare and contrast plane and solid figures (circle/sphere, square/cube, and rectangle/rectangular prism).</w:t>
      </w:r>
    </w:p>
    <w:p w:rsidR="006D2344" w:rsidRPr="00925119" w:rsidRDefault="006D2344" w:rsidP="009466BE">
      <w:pPr>
        <w:numPr>
          <w:ilvl w:val="0"/>
          <w:numId w:val="1"/>
        </w:numPr>
        <w:tabs>
          <w:tab w:val="clear" w:pos="360"/>
        </w:tabs>
        <w:spacing w:line="360" w:lineRule="auto"/>
        <w:ind w:left="720"/>
        <w:jc w:val="both"/>
        <w:rPr>
          <w:rFonts w:ascii="Arial" w:hAnsi="Arial" w:cs="Arial"/>
          <w:szCs w:val="24"/>
        </w:rPr>
      </w:pPr>
      <w:r w:rsidRPr="00925119">
        <w:rPr>
          <w:rFonts w:ascii="Arial" w:hAnsi="Arial" w:cs="Arial"/>
          <w:b/>
          <w:szCs w:val="24"/>
        </w:rPr>
        <w:t>Context</w:t>
      </w:r>
      <w:r w:rsidRPr="00925119">
        <w:rPr>
          <w:rFonts w:ascii="Arial" w:hAnsi="Arial" w:cs="Arial"/>
          <w:szCs w:val="24"/>
        </w:rPr>
        <w:t xml:space="preserve"> – </w:t>
      </w:r>
      <w:r w:rsidR="004E380D" w:rsidRPr="00925119">
        <w:rPr>
          <w:rFonts w:ascii="Arial" w:hAnsi="Arial" w:cs="Arial"/>
          <w:szCs w:val="24"/>
        </w:rPr>
        <w:t>In the next lesson, students will be introduced to solid geometric shapes and new vocabulary. In order to effectively compare, contrast and analyze solid geometric shapes, students will need to accurately and automatically identify and define plane geometric shapes.</w:t>
      </w:r>
    </w:p>
    <w:p w:rsidR="006D2344" w:rsidRPr="00925119" w:rsidRDefault="006D2344" w:rsidP="009466BE">
      <w:pPr>
        <w:numPr>
          <w:ilvl w:val="0"/>
          <w:numId w:val="1"/>
        </w:numPr>
        <w:tabs>
          <w:tab w:val="clear" w:pos="360"/>
        </w:tabs>
        <w:spacing w:line="360" w:lineRule="auto"/>
        <w:ind w:left="720"/>
        <w:jc w:val="both"/>
        <w:rPr>
          <w:rFonts w:ascii="Arial" w:hAnsi="Arial" w:cs="Arial"/>
          <w:szCs w:val="24"/>
        </w:rPr>
      </w:pPr>
      <w:r w:rsidRPr="00925119">
        <w:rPr>
          <w:rFonts w:ascii="Arial" w:hAnsi="Arial" w:cs="Arial"/>
          <w:b/>
          <w:szCs w:val="24"/>
        </w:rPr>
        <w:t>Global Themes</w:t>
      </w:r>
      <w:r w:rsidRPr="00925119">
        <w:rPr>
          <w:rFonts w:ascii="Arial" w:hAnsi="Arial" w:cs="Arial"/>
          <w:szCs w:val="24"/>
        </w:rPr>
        <w:t xml:space="preserve"> – </w:t>
      </w:r>
      <w:r w:rsidR="005C32A2" w:rsidRPr="00925119">
        <w:rPr>
          <w:rFonts w:ascii="Arial" w:hAnsi="Arial" w:cs="Arial"/>
          <w:szCs w:val="24"/>
        </w:rPr>
        <w:t>By studying and working with geometric shapes and the relationship between them, students will develop spatial sense, reasoning and analytical skills that will prepare them for higher-level mathematical thinking</w:t>
      </w:r>
      <w:r w:rsidR="001A6134" w:rsidRPr="00925119">
        <w:rPr>
          <w:rFonts w:ascii="Arial" w:hAnsi="Arial" w:cs="Arial"/>
          <w:szCs w:val="24"/>
        </w:rPr>
        <w:t xml:space="preserve">.  </w:t>
      </w:r>
    </w:p>
    <w:p w:rsidR="006D2344" w:rsidRPr="00925119" w:rsidRDefault="006D2344" w:rsidP="009466BE">
      <w:pPr>
        <w:spacing w:line="360" w:lineRule="auto"/>
        <w:jc w:val="both"/>
        <w:rPr>
          <w:rFonts w:ascii="Arial" w:hAnsi="Arial" w:cs="Arial"/>
          <w:szCs w:val="24"/>
        </w:rPr>
      </w:pPr>
    </w:p>
    <w:p w:rsidR="006D2344" w:rsidRPr="00925119" w:rsidRDefault="006D2344" w:rsidP="009466BE">
      <w:pPr>
        <w:spacing w:line="360" w:lineRule="auto"/>
        <w:jc w:val="both"/>
        <w:rPr>
          <w:rFonts w:ascii="Arial" w:hAnsi="Arial" w:cs="Arial"/>
          <w:b/>
          <w:szCs w:val="24"/>
        </w:rPr>
      </w:pPr>
      <w:r w:rsidRPr="00925119">
        <w:rPr>
          <w:rFonts w:ascii="Arial" w:hAnsi="Arial" w:cs="Arial"/>
          <w:b/>
          <w:szCs w:val="24"/>
        </w:rPr>
        <w:t>Content Objectives</w:t>
      </w:r>
    </w:p>
    <w:p w:rsidR="006D2344" w:rsidRPr="00925119" w:rsidRDefault="006D2344" w:rsidP="009466BE">
      <w:pPr>
        <w:spacing w:line="360" w:lineRule="auto"/>
        <w:jc w:val="both"/>
        <w:rPr>
          <w:rFonts w:ascii="Arial" w:hAnsi="Arial" w:cs="Arial"/>
          <w:szCs w:val="24"/>
        </w:rPr>
      </w:pPr>
      <w:r w:rsidRPr="00925119">
        <w:rPr>
          <w:rFonts w:ascii="Arial" w:hAnsi="Arial" w:cs="Arial"/>
          <w:szCs w:val="24"/>
        </w:rPr>
        <w:t>Students will:</w:t>
      </w:r>
    </w:p>
    <w:p w:rsidR="00883CBB" w:rsidRPr="00925119" w:rsidRDefault="00883CBB" w:rsidP="009466BE">
      <w:pPr>
        <w:numPr>
          <w:ilvl w:val="0"/>
          <w:numId w:val="2"/>
        </w:numPr>
        <w:spacing w:line="360" w:lineRule="auto"/>
        <w:jc w:val="both"/>
        <w:rPr>
          <w:rFonts w:ascii="Arial" w:hAnsi="Arial" w:cs="Arial"/>
          <w:szCs w:val="24"/>
        </w:rPr>
      </w:pPr>
      <w:r>
        <w:rPr>
          <w:rFonts w:ascii="Arial" w:hAnsi="Arial" w:cs="Arial"/>
          <w:szCs w:val="24"/>
        </w:rPr>
        <w:t>Identify congruent shapes, and</w:t>
      </w:r>
    </w:p>
    <w:p w:rsidR="006D2344" w:rsidRPr="00925119" w:rsidRDefault="00883CBB" w:rsidP="009466BE">
      <w:pPr>
        <w:numPr>
          <w:ilvl w:val="0"/>
          <w:numId w:val="2"/>
        </w:numPr>
        <w:spacing w:line="360" w:lineRule="auto"/>
        <w:jc w:val="both"/>
        <w:rPr>
          <w:rFonts w:ascii="Arial" w:hAnsi="Arial" w:cs="Arial"/>
          <w:szCs w:val="24"/>
        </w:rPr>
      </w:pPr>
      <w:r>
        <w:rPr>
          <w:rFonts w:ascii="Arial" w:hAnsi="Arial" w:cs="Arial"/>
          <w:szCs w:val="24"/>
        </w:rPr>
        <w:t>Label lines of symmetry.</w:t>
      </w:r>
    </w:p>
    <w:p w:rsidR="006D2344" w:rsidRPr="00925119" w:rsidRDefault="006D2344" w:rsidP="009466BE">
      <w:pPr>
        <w:spacing w:line="360" w:lineRule="auto"/>
        <w:jc w:val="both"/>
        <w:rPr>
          <w:rFonts w:ascii="Arial" w:hAnsi="Arial" w:cs="Arial"/>
          <w:szCs w:val="24"/>
        </w:rPr>
      </w:pPr>
    </w:p>
    <w:p w:rsidR="006D2344" w:rsidRPr="00925119" w:rsidRDefault="006D2344" w:rsidP="009466BE">
      <w:pPr>
        <w:spacing w:line="360" w:lineRule="auto"/>
        <w:jc w:val="both"/>
        <w:rPr>
          <w:rFonts w:ascii="Arial" w:hAnsi="Arial" w:cs="Arial"/>
          <w:b/>
          <w:szCs w:val="24"/>
        </w:rPr>
      </w:pPr>
      <w:r w:rsidRPr="00925119">
        <w:rPr>
          <w:rFonts w:ascii="Arial" w:hAnsi="Arial" w:cs="Arial"/>
          <w:b/>
          <w:szCs w:val="24"/>
        </w:rPr>
        <w:t>Assessment Aligned to Objectives</w:t>
      </w:r>
    </w:p>
    <w:p w:rsidR="006D2344" w:rsidRPr="00925119" w:rsidRDefault="006D2344" w:rsidP="009466BE">
      <w:pPr>
        <w:spacing w:line="360" w:lineRule="auto"/>
        <w:jc w:val="both"/>
        <w:rPr>
          <w:rFonts w:ascii="Arial" w:hAnsi="Arial" w:cs="Arial"/>
          <w:i/>
          <w:szCs w:val="24"/>
        </w:rPr>
      </w:pPr>
    </w:p>
    <w:p w:rsidR="006D2344" w:rsidRPr="00925119" w:rsidRDefault="006D2344" w:rsidP="009466BE">
      <w:pPr>
        <w:spacing w:line="360" w:lineRule="auto"/>
        <w:jc w:val="both"/>
        <w:rPr>
          <w:rFonts w:ascii="Arial" w:hAnsi="Arial" w:cs="Arial"/>
          <w:b/>
          <w:szCs w:val="24"/>
        </w:rPr>
      </w:pPr>
      <w:r w:rsidRPr="00925119">
        <w:rPr>
          <w:rFonts w:ascii="Arial" w:hAnsi="Arial" w:cs="Arial"/>
          <w:b/>
          <w:i/>
          <w:szCs w:val="24"/>
        </w:rPr>
        <w:t>Formative</w:t>
      </w:r>
      <w:r w:rsidRPr="00925119">
        <w:rPr>
          <w:rFonts w:ascii="Arial" w:hAnsi="Arial" w:cs="Arial"/>
          <w:b/>
          <w:szCs w:val="24"/>
        </w:rPr>
        <w:t xml:space="preserve"> </w:t>
      </w:r>
    </w:p>
    <w:p w:rsidR="006D2344" w:rsidRPr="00925119" w:rsidRDefault="006D2344" w:rsidP="009466BE">
      <w:pPr>
        <w:spacing w:line="360" w:lineRule="auto"/>
        <w:jc w:val="both"/>
        <w:rPr>
          <w:rFonts w:ascii="Arial" w:hAnsi="Arial" w:cs="Arial"/>
          <w:szCs w:val="24"/>
        </w:rPr>
      </w:pPr>
      <w:r w:rsidRPr="00925119">
        <w:rPr>
          <w:rFonts w:ascii="Arial" w:hAnsi="Arial" w:cs="Arial"/>
          <w:szCs w:val="24"/>
        </w:rPr>
        <w:t>The students will:</w:t>
      </w:r>
    </w:p>
    <w:p w:rsidR="00883CBB" w:rsidRDefault="00883CBB" w:rsidP="009466BE">
      <w:pPr>
        <w:numPr>
          <w:ilvl w:val="0"/>
          <w:numId w:val="2"/>
        </w:numPr>
        <w:spacing w:line="360" w:lineRule="auto"/>
        <w:jc w:val="both"/>
        <w:rPr>
          <w:rFonts w:ascii="Arial" w:hAnsi="Arial" w:cs="Arial"/>
          <w:szCs w:val="24"/>
        </w:rPr>
      </w:pPr>
      <w:r>
        <w:rPr>
          <w:rFonts w:ascii="Arial" w:hAnsi="Arial" w:cs="Arial"/>
          <w:szCs w:val="24"/>
        </w:rPr>
        <w:t xml:space="preserve">Identify congruent shapes; </w:t>
      </w:r>
    </w:p>
    <w:p w:rsidR="00B24107" w:rsidRPr="00925119" w:rsidRDefault="00B24107" w:rsidP="009466BE">
      <w:pPr>
        <w:numPr>
          <w:ilvl w:val="0"/>
          <w:numId w:val="2"/>
        </w:numPr>
        <w:spacing w:line="360" w:lineRule="auto"/>
        <w:jc w:val="both"/>
        <w:rPr>
          <w:rFonts w:ascii="Arial" w:hAnsi="Arial" w:cs="Arial"/>
          <w:szCs w:val="24"/>
        </w:rPr>
      </w:pPr>
      <w:r w:rsidRPr="00925119">
        <w:rPr>
          <w:rFonts w:ascii="Arial" w:hAnsi="Arial" w:cs="Arial"/>
          <w:szCs w:val="24"/>
        </w:rPr>
        <w:t xml:space="preserve">Draw lines of symmetry in various figures; </w:t>
      </w:r>
    </w:p>
    <w:p w:rsidR="00883CBB" w:rsidRDefault="00883CBB" w:rsidP="00883CBB">
      <w:pPr>
        <w:numPr>
          <w:ilvl w:val="0"/>
          <w:numId w:val="2"/>
        </w:numPr>
        <w:spacing w:line="360" w:lineRule="auto"/>
        <w:jc w:val="both"/>
        <w:rPr>
          <w:rFonts w:ascii="Arial" w:hAnsi="Arial" w:cs="Arial"/>
          <w:szCs w:val="24"/>
        </w:rPr>
      </w:pPr>
      <w:r w:rsidRPr="00925119">
        <w:rPr>
          <w:rFonts w:ascii="Arial" w:hAnsi="Arial" w:cs="Arial"/>
          <w:szCs w:val="24"/>
        </w:rPr>
        <w:t>Solve tangram puzzles and record their results in their journals.</w:t>
      </w:r>
    </w:p>
    <w:p w:rsidR="00883CBB" w:rsidRDefault="00883CBB" w:rsidP="00883CBB">
      <w:pPr>
        <w:spacing w:line="360" w:lineRule="auto"/>
        <w:jc w:val="both"/>
        <w:rPr>
          <w:rFonts w:ascii="Arial" w:hAnsi="Arial" w:cs="Arial"/>
          <w:szCs w:val="24"/>
        </w:rPr>
      </w:pPr>
    </w:p>
    <w:p w:rsidR="00883CBB" w:rsidRDefault="00883CBB" w:rsidP="00883CBB">
      <w:pPr>
        <w:spacing w:line="360" w:lineRule="auto"/>
        <w:jc w:val="both"/>
        <w:rPr>
          <w:rFonts w:ascii="Arial" w:hAnsi="Arial" w:cs="Arial"/>
          <w:szCs w:val="24"/>
        </w:rPr>
      </w:pPr>
    </w:p>
    <w:p w:rsidR="00883CBB" w:rsidRPr="00883CBB" w:rsidRDefault="00883CBB" w:rsidP="00883CBB">
      <w:pPr>
        <w:spacing w:line="360" w:lineRule="auto"/>
        <w:jc w:val="both"/>
        <w:rPr>
          <w:rFonts w:ascii="Arial" w:hAnsi="Arial" w:cs="Arial"/>
          <w:szCs w:val="24"/>
        </w:rPr>
      </w:pPr>
    </w:p>
    <w:p w:rsidR="006D2344" w:rsidRPr="00925119" w:rsidRDefault="006D2344" w:rsidP="009466BE">
      <w:pPr>
        <w:spacing w:line="360" w:lineRule="auto"/>
        <w:jc w:val="both"/>
        <w:rPr>
          <w:rFonts w:ascii="Arial" w:hAnsi="Arial" w:cs="Arial"/>
          <w:szCs w:val="24"/>
        </w:rPr>
      </w:pPr>
    </w:p>
    <w:p w:rsidR="006D2344" w:rsidRPr="00925119" w:rsidRDefault="006D2344" w:rsidP="009466BE">
      <w:pPr>
        <w:spacing w:line="360" w:lineRule="auto"/>
        <w:jc w:val="both"/>
        <w:rPr>
          <w:rFonts w:ascii="Arial" w:hAnsi="Arial" w:cs="Arial"/>
          <w:szCs w:val="24"/>
        </w:rPr>
      </w:pPr>
      <w:r w:rsidRPr="00925119">
        <w:rPr>
          <w:rFonts w:ascii="Arial" w:hAnsi="Arial" w:cs="Arial"/>
          <w:szCs w:val="24"/>
        </w:rPr>
        <w:lastRenderedPageBreak/>
        <w:t xml:space="preserve">The teacher will look and listen for: </w:t>
      </w:r>
    </w:p>
    <w:p w:rsidR="006D2344" w:rsidRPr="00925119" w:rsidRDefault="00426611" w:rsidP="009466BE">
      <w:pPr>
        <w:pStyle w:val="ListParagraph"/>
        <w:numPr>
          <w:ilvl w:val="0"/>
          <w:numId w:val="5"/>
        </w:numPr>
        <w:spacing w:line="360" w:lineRule="auto"/>
        <w:jc w:val="both"/>
        <w:rPr>
          <w:rFonts w:ascii="Arial" w:hAnsi="Arial" w:cs="Arial"/>
          <w:szCs w:val="24"/>
        </w:rPr>
      </w:pPr>
      <w:r w:rsidRPr="00925119">
        <w:rPr>
          <w:rFonts w:ascii="Arial" w:hAnsi="Arial" w:cs="Arial"/>
          <w:szCs w:val="24"/>
        </w:rPr>
        <w:t xml:space="preserve">Students successfully identifying congruent shapes; </w:t>
      </w:r>
    </w:p>
    <w:p w:rsidR="00426611" w:rsidRPr="00925119" w:rsidRDefault="00426611" w:rsidP="009466BE">
      <w:pPr>
        <w:pStyle w:val="ListParagraph"/>
        <w:numPr>
          <w:ilvl w:val="0"/>
          <w:numId w:val="5"/>
        </w:numPr>
        <w:spacing w:line="360" w:lineRule="auto"/>
        <w:jc w:val="both"/>
        <w:rPr>
          <w:rFonts w:ascii="Arial" w:hAnsi="Arial" w:cs="Arial"/>
          <w:szCs w:val="24"/>
        </w:rPr>
      </w:pPr>
      <w:r w:rsidRPr="00925119">
        <w:rPr>
          <w:rFonts w:ascii="Arial" w:hAnsi="Arial" w:cs="Arial"/>
          <w:szCs w:val="24"/>
        </w:rPr>
        <w:t xml:space="preserve">Students drawing lines of symmetry accurately; </w:t>
      </w:r>
    </w:p>
    <w:p w:rsidR="00426611" w:rsidRPr="00925119" w:rsidRDefault="00426611" w:rsidP="009466BE">
      <w:pPr>
        <w:pStyle w:val="ListParagraph"/>
        <w:numPr>
          <w:ilvl w:val="0"/>
          <w:numId w:val="5"/>
        </w:numPr>
        <w:spacing w:line="360" w:lineRule="auto"/>
        <w:jc w:val="both"/>
        <w:rPr>
          <w:rFonts w:ascii="Arial" w:hAnsi="Arial" w:cs="Arial"/>
          <w:szCs w:val="24"/>
        </w:rPr>
      </w:pPr>
      <w:r w:rsidRPr="00925119">
        <w:rPr>
          <w:rFonts w:ascii="Arial" w:hAnsi="Arial" w:cs="Arial"/>
          <w:szCs w:val="24"/>
        </w:rPr>
        <w:t>Accurate and meaningful use of new vocabulary words during teacher station.</w:t>
      </w:r>
    </w:p>
    <w:p w:rsidR="006D2344" w:rsidRPr="00925119" w:rsidRDefault="006D2344" w:rsidP="009466BE">
      <w:pPr>
        <w:spacing w:line="360" w:lineRule="auto"/>
        <w:jc w:val="both"/>
        <w:rPr>
          <w:rFonts w:ascii="Arial" w:hAnsi="Arial" w:cs="Arial"/>
          <w:i/>
          <w:szCs w:val="24"/>
        </w:rPr>
      </w:pPr>
    </w:p>
    <w:p w:rsidR="006D2344" w:rsidRPr="00925119" w:rsidRDefault="006D2344" w:rsidP="009466BE">
      <w:pPr>
        <w:spacing w:line="360" w:lineRule="auto"/>
        <w:jc w:val="both"/>
        <w:rPr>
          <w:rFonts w:ascii="Arial" w:hAnsi="Arial" w:cs="Arial"/>
          <w:b/>
          <w:szCs w:val="24"/>
        </w:rPr>
      </w:pPr>
      <w:r w:rsidRPr="00925119">
        <w:rPr>
          <w:rFonts w:ascii="Arial" w:hAnsi="Arial" w:cs="Arial"/>
          <w:b/>
          <w:i/>
          <w:szCs w:val="24"/>
        </w:rPr>
        <w:t>Summative</w:t>
      </w:r>
      <w:r w:rsidRPr="00925119">
        <w:rPr>
          <w:rFonts w:ascii="Arial" w:hAnsi="Arial" w:cs="Arial"/>
          <w:b/>
          <w:szCs w:val="24"/>
        </w:rPr>
        <w:t xml:space="preserve"> </w:t>
      </w:r>
    </w:p>
    <w:p w:rsidR="006D2344" w:rsidRPr="00925119" w:rsidRDefault="006D2344" w:rsidP="009466BE">
      <w:pPr>
        <w:spacing w:line="360" w:lineRule="auto"/>
        <w:jc w:val="both"/>
        <w:rPr>
          <w:rFonts w:ascii="Arial" w:hAnsi="Arial" w:cs="Arial"/>
          <w:szCs w:val="24"/>
        </w:rPr>
      </w:pPr>
      <w:r w:rsidRPr="00925119">
        <w:rPr>
          <w:rFonts w:ascii="Arial" w:hAnsi="Arial" w:cs="Arial"/>
          <w:szCs w:val="24"/>
        </w:rPr>
        <w:t>The students will:</w:t>
      </w:r>
    </w:p>
    <w:p w:rsidR="006D2344" w:rsidRPr="00925119" w:rsidRDefault="00426611" w:rsidP="009466BE">
      <w:pPr>
        <w:numPr>
          <w:ilvl w:val="0"/>
          <w:numId w:val="2"/>
        </w:numPr>
        <w:spacing w:line="360" w:lineRule="auto"/>
        <w:jc w:val="both"/>
        <w:rPr>
          <w:rFonts w:ascii="Arial" w:hAnsi="Arial" w:cs="Arial"/>
          <w:szCs w:val="24"/>
        </w:rPr>
      </w:pPr>
      <w:r w:rsidRPr="00925119">
        <w:rPr>
          <w:rFonts w:ascii="Arial" w:hAnsi="Arial" w:cs="Arial"/>
          <w:szCs w:val="24"/>
        </w:rPr>
        <w:t>Create their own puzzles for peers to solve and record their results.</w:t>
      </w:r>
    </w:p>
    <w:p w:rsidR="00426611" w:rsidRPr="00925119" w:rsidRDefault="00426611" w:rsidP="009466BE">
      <w:pPr>
        <w:numPr>
          <w:ilvl w:val="0"/>
          <w:numId w:val="2"/>
        </w:numPr>
        <w:spacing w:line="360" w:lineRule="auto"/>
        <w:jc w:val="both"/>
        <w:rPr>
          <w:rFonts w:ascii="Arial" w:hAnsi="Arial" w:cs="Arial"/>
          <w:szCs w:val="24"/>
        </w:rPr>
      </w:pPr>
      <w:r w:rsidRPr="00925119">
        <w:rPr>
          <w:rFonts w:ascii="Arial" w:hAnsi="Arial" w:cs="Arial"/>
          <w:szCs w:val="24"/>
        </w:rPr>
        <w:t>Write a brief story and illustrate it using tangrams.</w:t>
      </w:r>
    </w:p>
    <w:p w:rsidR="00426611" w:rsidRPr="00925119" w:rsidRDefault="00426611" w:rsidP="009466BE">
      <w:pPr>
        <w:spacing w:line="360" w:lineRule="auto"/>
        <w:ind w:left="720"/>
        <w:jc w:val="both"/>
        <w:rPr>
          <w:rFonts w:ascii="Arial" w:hAnsi="Arial" w:cs="Arial"/>
          <w:szCs w:val="24"/>
        </w:rPr>
      </w:pPr>
    </w:p>
    <w:p w:rsidR="006D2344" w:rsidRPr="00925119" w:rsidRDefault="006D2344" w:rsidP="009466BE">
      <w:pPr>
        <w:spacing w:line="360" w:lineRule="auto"/>
        <w:jc w:val="both"/>
        <w:rPr>
          <w:rFonts w:ascii="Arial" w:hAnsi="Arial" w:cs="Arial"/>
          <w:szCs w:val="24"/>
        </w:rPr>
      </w:pPr>
      <w:r w:rsidRPr="00925119">
        <w:rPr>
          <w:rFonts w:ascii="Arial" w:hAnsi="Arial" w:cs="Arial"/>
          <w:szCs w:val="24"/>
        </w:rPr>
        <w:t xml:space="preserve">The teacher will look and listen for: </w:t>
      </w:r>
    </w:p>
    <w:p w:rsidR="006D2344" w:rsidRPr="00925119" w:rsidRDefault="00426611" w:rsidP="009466BE">
      <w:pPr>
        <w:pStyle w:val="ListParagraph"/>
        <w:numPr>
          <w:ilvl w:val="0"/>
          <w:numId w:val="5"/>
        </w:numPr>
        <w:spacing w:line="360" w:lineRule="auto"/>
        <w:jc w:val="both"/>
        <w:rPr>
          <w:rFonts w:ascii="Arial" w:hAnsi="Arial" w:cs="Arial"/>
          <w:szCs w:val="24"/>
        </w:rPr>
      </w:pPr>
      <w:r w:rsidRPr="00925119">
        <w:rPr>
          <w:rFonts w:ascii="Arial" w:hAnsi="Arial" w:cs="Arial"/>
          <w:szCs w:val="24"/>
        </w:rPr>
        <w:t>Completed student tangram puzzles (journals);</w:t>
      </w:r>
    </w:p>
    <w:p w:rsidR="00426611" w:rsidRPr="00925119" w:rsidRDefault="00426611" w:rsidP="009466BE">
      <w:pPr>
        <w:pStyle w:val="ListParagraph"/>
        <w:numPr>
          <w:ilvl w:val="0"/>
          <w:numId w:val="5"/>
        </w:numPr>
        <w:spacing w:line="360" w:lineRule="auto"/>
        <w:jc w:val="both"/>
        <w:rPr>
          <w:rFonts w:ascii="Arial" w:hAnsi="Arial" w:cs="Arial"/>
          <w:szCs w:val="24"/>
        </w:rPr>
      </w:pPr>
      <w:r w:rsidRPr="00925119">
        <w:rPr>
          <w:rFonts w:ascii="Arial" w:hAnsi="Arial" w:cs="Arial"/>
          <w:szCs w:val="24"/>
        </w:rPr>
        <w:t>Completed short story and tangram illustrations</w:t>
      </w:r>
    </w:p>
    <w:p w:rsidR="00925119" w:rsidRPr="00925119" w:rsidRDefault="00925119" w:rsidP="009466BE">
      <w:pPr>
        <w:spacing w:line="360" w:lineRule="auto"/>
        <w:jc w:val="both"/>
        <w:rPr>
          <w:rFonts w:ascii="Arial" w:hAnsi="Arial" w:cs="Arial"/>
          <w:b/>
          <w:szCs w:val="24"/>
        </w:rPr>
      </w:pPr>
    </w:p>
    <w:p w:rsidR="006D2344" w:rsidRPr="00925119" w:rsidRDefault="006D2344" w:rsidP="009466BE">
      <w:pPr>
        <w:spacing w:line="360" w:lineRule="auto"/>
        <w:jc w:val="both"/>
        <w:rPr>
          <w:rFonts w:ascii="Arial" w:hAnsi="Arial" w:cs="Arial"/>
          <w:b/>
          <w:szCs w:val="24"/>
        </w:rPr>
      </w:pPr>
      <w:r w:rsidRPr="00925119">
        <w:rPr>
          <w:rFonts w:ascii="Arial" w:hAnsi="Arial" w:cs="Arial"/>
          <w:b/>
          <w:szCs w:val="24"/>
        </w:rPr>
        <w:t>Materials/Technology and Advanced Preparation</w:t>
      </w:r>
    </w:p>
    <w:p w:rsidR="006D2344" w:rsidRPr="00925119" w:rsidRDefault="00FC6DCC" w:rsidP="009466BE">
      <w:pPr>
        <w:numPr>
          <w:ilvl w:val="0"/>
          <w:numId w:val="2"/>
        </w:numPr>
        <w:spacing w:line="360" w:lineRule="auto"/>
        <w:jc w:val="both"/>
        <w:rPr>
          <w:rFonts w:ascii="Arial" w:hAnsi="Arial" w:cs="Arial"/>
          <w:szCs w:val="24"/>
        </w:rPr>
      </w:pPr>
      <w:proofErr w:type="spellStart"/>
      <w:r>
        <w:rPr>
          <w:rFonts w:ascii="Arial" w:hAnsi="Arial" w:cs="Arial"/>
          <w:szCs w:val="24"/>
        </w:rPr>
        <w:t>SMART</w:t>
      </w:r>
      <w:r w:rsidR="001942DB" w:rsidRPr="00925119">
        <w:rPr>
          <w:rFonts w:ascii="Arial" w:hAnsi="Arial" w:cs="Arial"/>
          <w:szCs w:val="24"/>
        </w:rPr>
        <w:t>Board</w:t>
      </w:r>
      <w:proofErr w:type="spellEnd"/>
      <w:r w:rsidR="001942DB" w:rsidRPr="00925119">
        <w:rPr>
          <w:rFonts w:ascii="Arial" w:hAnsi="Arial" w:cs="Arial"/>
          <w:szCs w:val="24"/>
        </w:rPr>
        <w:t xml:space="preserve"> File</w:t>
      </w:r>
      <w:r w:rsidR="006D2344" w:rsidRPr="00925119">
        <w:rPr>
          <w:rFonts w:ascii="Arial" w:hAnsi="Arial" w:cs="Arial"/>
          <w:szCs w:val="24"/>
        </w:rPr>
        <w:t xml:space="preserve"> </w:t>
      </w:r>
    </w:p>
    <w:p w:rsidR="001942DB" w:rsidRPr="00925119" w:rsidRDefault="001942DB" w:rsidP="009466BE">
      <w:pPr>
        <w:numPr>
          <w:ilvl w:val="0"/>
          <w:numId w:val="2"/>
        </w:numPr>
        <w:spacing w:line="360" w:lineRule="auto"/>
        <w:jc w:val="both"/>
        <w:rPr>
          <w:rFonts w:ascii="Arial" w:hAnsi="Arial" w:cs="Arial"/>
          <w:szCs w:val="24"/>
        </w:rPr>
      </w:pPr>
      <w:r w:rsidRPr="00925119">
        <w:rPr>
          <w:rFonts w:ascii="Arial" w:hAnsi="Arial" w:cs="Arial"/>
          <w:szCs w:val="24"/>
        </w:rPr>
        <w:t>Individual white boards and markers (one each per student)</w:t>
      </w:r>
    </w:p>
    <w:p w:rsidR="001942DB" w:rsidRPr="00925119" w:rsidRDefault="001942DB" w:rsidP="009466BE">
      <w:pPr>
        <w:numPr>
          <w:ilvl w:val="0"/>
          <w:numId w:val="2"/>
        </w:numPr>
        <w:spacing w:line="360" w:lineRule="auto"/>
        <w:jc w:val="both"/>
        <w:rPr>
          <w:rFonts w:ascii="Arial" w:hAnsi="Arial" w:cs="Arial"/>
          <w:szCs w:val="24"/>
        </w:rPr>
      </w:pPr>
      <w:r w:rsidRPr="00925119">
        <w:rPr>
          <w:rFonts w:ascii="Arial" w:hAnsi="Arial" w:cs="Arial"/>
          <w:szCs w:val="24"/>
        </w:rPr>
        <w:t>Student math journals</w:t>
      </w:r>
      <w:r w:rsidR="001A6134" w:rsidRPr="00925119">
        <w:rPr>
          <w:rFonts w:ascii="Arial" w:hAnsi="Arial" w:cs="Arial"/>
          <w:szCs w:val="24"/>
        </w:rPr>
        <w:t xml:space="preserve"> (and writing implements)</w:t>
      </w:r>
    </w:p>
    <w:p w:rsidR="006A133F" w:rsidRPr="00925119" w:rsidRDefault="006A133F" w:rsidP="009466BE">
      <w:pPr>
        <w:numPr>
          <w:ilvl w:val="0"/>
          <w:numId w:val="2"/>
        </w:numPr>
        <w:spacing w:line="360" w:lineRule="auto"/>
        <w:jc w:val="both"/>
        <w:rPr>
          <w:rFonts w:ascii="Arial" w:hAnsi="Arial" w:cs="Arial"/>
          <w:szCs w:val="24"/>
        </w:rPr>
      </w:pPr>
      <w:r w:rsidRPr="00925119">
        <w:rPr>
          <w:rFonts w:ascii="Arial" w:hAnsi="Arial" w:cs="Arial"/>
          <w:szCs w:val="24"/>
        </w:rPr>
        <w:t>Student writer’s notebook</w:t>
      </w:r>
    </w:p>
    <w:p w:rsidR="006D2344" w:rsidRPr="00925119" w:rsidRDefault="001942DB" w:rsidP="009466BE">
      <w:pPr>
        <w:numPr>
          <w:ilvl w:val="0"/>
          <w:numId w:val="2"/>
        </w:numPr>
        <w:spacing w:line="360" w:lineRule="auto"/>
        <w:jc w:val="both"/>
        <w:rPr>
          <w:rFonts w:ascii="Arial" w:hAnsi="Arial" w:cs="Arial"/>
          <w:szCs w:val="24"/>
        </w:rPr>
      </w:pPr>
      <w:r w:rsidRPr="00925119">
        <w:rPr>
          <w:rFonts w:ascii="Arial" w:hAnsi="Arial" w:cs="Arial"/>
          <w:szCs w:val="24"/>
        </w:rPr>
        <w:t>Tangram sets (one per two students)</w:t>
      </w:r>
    </w:p>
    <w:p w:rsidR="001942DB" w:rsidRPr="00925119" w:rsidRDefault="001942DB" w:rsidP="009466BE">
      <w:pPr>
        <w:numPr>
          <w:ilvl w:val="0"/>
          <w:numId w:val="2"/>
        </w:numPr>
        <w:spacing w:line="360" w:lineRule="auto"/>
        <w:jc w:val="both"/>
        <w:rPr>
          <w:rFonts w:ascii="Arial" w:hAnsi="Arial" w:cs="Arial"/>
          <w:szCs w:val="24"/>
        </w:rPr>
      </w:pPr>
      <w:r w:rsidRPr="00925119">
        <w:rPr>
          <w:rFonts w:ascii="Arial" w:hAnsi="Arial" w:cs="Arial"/>
          <w:szCs w:val="24"/>
        </w:rPr>
        <w:t>Stations</w:t>
      </w:r>
      <w:r w:rsidR="00426611" w:rsidRPr="00925119">
        <w:rPr>
          <w:rFonts w:ascii="Arial" w:hAnsi="Arial" w:cs="Arial"/>
          <w:szCs w:val="24"/>
        </w:rPr>
        <w:t xml:space="preserve"> (prepare puzzles and handouts for each station prior to students breaking for station work.)</w:t>
      </w:r>
    </w:p>
    <w:p w:rsidR="001942DB" w:rsidRPr="00925119" w:rsidRDefault="001942DB" w:rsidP="009466BE">
      <w:pPr>
        <w:numPr>
          <w:ilvl w:val="1"/>
          <w:numId w:val="2"/>
        </w:numPr>
        <w:spacing w:line="360" w:lineRule="auto"/>
        <w:jc w:val="both"/>
        <w:rPr>
          <w:rFonts w:ascii="Arial" w:hAnsi="Arial" w:cs="Arial"/>
          <w:szCs w:val="24"/>
        </w:rPr>
      </w:pPr>
      <w:r w:rsidRPr="00925119">
        <w:rPr>
          <w:rFonts w:ascii="Arial" w:hAnsi="Arial" w:cs="Arial"/>
          <w:szCs w:val="24"/>
        </w:rPr>
        <w:t>Teacher station: tangram sets for each student (five)</w:t>
      </w:r>
      <w:r w:rsidR="00426611" w:rsidRPr="00925119">
        <w:rPr>
          <w:rFonts w:ascii="Arial" w:hAnsi="Arial" w:cs="Arial"/>
          <w:szCs w:val="24"/>
        </w:rPr>
        <w:t>; student whiteboards/markers</w:t>
      </w:r>
    </w:p>
    <w:p w:rsidR="001942DB" w:rsidRPr="00925119" w:rsidRDefault="001942DB" w:rsidP="009466BE">
      <w:pPr>
        <w:numPr>
          <w:ilvl w:val="1"/>
          <w:numId w:val="2"/>
        </w:numPr>
        <w:spacing w:line="360" w:lineRule="auto"/>
        <w:jc w:val="both"/>
        <w:rPr>
          <w:rFonts w:ascii="Arial" w:hAnsi="Arial" w:cs="Arial"/>
          <w:szCs w:val="24"/>
        </w:rPr>
      </w:pPr>
      <w:r w:rsidRPr="00925119">
        <w:rPr>
          <w:rFonts w:ascii="Arial" w:hAnsi="Arial" w:cs="Arial"/>
          <w:szCs w:val="24"/>
        </w:rPr>
        <w:t>Games station: Shape sort, tangram sets, tangram puzzles, math journals, paper, pencils</w:t>
      </w:r>
    </w:p>
    <w:p w:rsidR="001942DB" w:rsidRPr="00925119" w:rsidRDefault="001942DB" w:rsidP="009466BE">
      <w:pPr>
        <w:numPr>
          <w:ilvl w:val="1"/>
          <w:numId w:val="2"/>
        </w:numPr>
        <w:spacing w:line="360" w:lineRule="auto"/>
        <w:jc w:val="both"/>
        <w:rPr>
          <w:rFonts w:ascii="Arial" w:hAnsi="Arial" w:cs="Arial"/>
          <w:szCs w:val="24"/>
        </w:rPr>
      </w:pPr>
      <w:r w:rsidRPr="00925119">
        <w:rPr>
          <w:rFonts w:ascii="Arial" w:hAnsi="Arial" w:cs="Arial"/>
          <w:szCs w:val="24"/>
        </w:rPr>
        <w:t xml:space="preserve">Literacy station: 2 copies of </w:t>
      </w:r>
      <w:r w:rsidRPr="00925119">
        <w:rPr>
          <w:rFonts w:ascii="Arial" w:hAnsi="Arial" w:cs="Arial"/>
          <w:i/>
          <w:szCs w:val="24"/>
        </w:rPr>
        <w:t>Grandfather Tang’s Story</w:t>
      </w:r>
      <w:r w:rsidRPr="00925119">
        <w:rPr>
          <w:rFonts w:ascii="Arial" w:hAnsi="Arial" w:cs="Arial"/>
          <w:szCs w:val="24"/>
        </w:rPr>
        <w:t>, tangram puzzles</w:t>
      </w:r>
      <w:r w:rsidR="004E380D" w:rsidRPr="00925119">
        <w:rPr>
          <w:rFonts w:ascii="Arial" w:hAnsi="Arial" w:cs="Arial"/>
          <w:szCs w:val="24"/>
        </w:rPr>
        <w:t>, math journals</w:t>
      </w:r>
    </w:p>
    <w:p w:rsidR="001942DB" w:rsidRDefault="001942DB" w:rsidP="009466BE">
      <w:pPr>
        <w:pStyle w:val="ListParagraph"/>
        <w:spacing w:line="360" w:lineRule="auto"/>
        <w:jc w:val="both"/>
        <w:rPr>
          <w:rFonts w:ascii="Arial" w:hAnsi="Arial" w:cs="Arial"/>
          <w:szCs w:val="24"/>
        </w:rPr>
      </w:pPr>
    </w:p>
    <w:p w:rsidR="00925119" w:rsidRDefault="00925119" w:rsidP="009466BE">
      <w:pPr>
        <w:pStyle w:val="ListParagraph"/>
        <w:spacing w:line="360" w:lineRule="auto"/>
        <w:jc w:val="both"/>
        <w:rPr>
          <w:rFonts w:ascii="Arial" w:hAnsi="Arial" w:cs="Arial"/>
          <w:szCs w:val="24"/>
        </w:rPr>
      </w:pPr>
    </w:p>
    <w:p w:rsidR="00925119" w:rsidRDefault="00925119" w:rsidP="009466BE">
      <w:pPr>
        <w:pStyle w:val="ListParagraph"/>
        <w:spacing w:line="360" w:lineRule="auto"/>
        <w:jc w:val="both"/>
        <w:rPr>
          <w:rFonts w:ascii="Arial" w:hAnsi="Arial" w:cs="Arial"/>
          <w:szCs w:val="24"/>
        </w:rPr>
      </w:pPr>
    </w:p>
    <w:p w:rsidR="00925119" w:rsidRPr="00925119" w:rsidRDefault="00925119" w:rsidP="009466BE">
      <w:pPr>
        <w:pStyle w:val="ListParagraph"/>
        <w:spacing w:line="360" w:lineRule="auto"/>
        <w:jc w:val="both"/>
        <w:rPr>
          <w:rFonts w:ascii="Arial" w:hAnsi="Arial" w:cs="Arial"/>
          <w:szCs w:val="24"/>
        </w:rPr>
      </w:pPr>
    </w:p>
    <w:p w:rsidR="001942DB" w:rsidRPr="00925119" w:rsidRDefault="001942DB" w:rsidP="009466BE">
      <w:pPr>
        <w:spacing w:line="360" w:lineRule="auto"/>
        <w:jc w:val="both"/>
        <w:rPr>
          <w:rFonts w:ascii="Arial" w:hAnsi="Arial" w:cs="Arial"/>
          <w:b/>
          <w:szCs w:val="24"/>
        </w:rPr>
      </w:pPr>
    </w:p>
    <w:p w:rsidR="006D2344" w:rsidRPr="00925119" w:rsidRDefault="006D2344" w:rsidP="009466BE">
      <w:pPr>
        <w:spacing w:line="360" w:lineRule="auto"/>
        <w:jc w:val="both"/>
        <w:rPr>
          <w:rFonts w:ascii="Arial" w:hAnsi="Arial" w:cs="Arial"/>
          <w:b/>
          <w:szCs w:val="24"/>
        </w:rPr>
      </w:pPr>
      <w:r w:rsidRPr="00925119">
        <w:rPr>
          <w:rFonts w:ascii="Arial" w:hAnsi="Arial" w:cs="Arial"/>
          <w:b/>
          <w:szCs w:val="24"/>
        </w:rPr>
        <w:t>Teaching and Learning Sequence</w:t>
      </w:r>
    </w:p>
    <w:p w:rsidR="006D2344" w:rsidRPr="00925119" w:rsidRDefault="006D2344" w:rsidP="009466BE">
      <w:pPr>
        <w:spacing w:line="360" w:lineRule="auto"/>
        <w:jc w:val="both"/>
        <w:rPr>
          <w:rFonts w:ascii="Arial" w:hAnsi="Arial" w:cs="Arial"/>
          <w:b/>
          <w:szCs w:val="24"/>
        </w:rPr>
      </w:pPr>
    </w:p>
    <w:tbl>
      <w:tblPr>
        <w:tblStyle w:val="TableGrid"/>
        <w:tblW w:w="10278" w:type="dxa"/>
        <w:tblLook w:val="04A0" w:firstRow="1" w:lastRow="0" w:firstColumn="1" w:lastColumn="0" w:noHBand="0" w:noVBand="1"/>
      </w:tblPr>
      <w:tblGrid>
        <w:gridCol w:w="817"/>
        <w:gridCol w:w="5321"/>
        <w:gridCol w:w="4140"/>
      </w:tblGrid>
      <w:tr w:rsidR="006D2344" w:rsidRPr="00925119" w:rsidTr="00883CBB">
        <w:tc>
          <w:tcPr>
            <w:tcW w:w="817" w:type="dxa"/>
            <w:tcBorders>
              <w:bottom w:val="single" w:sz="4" w:space="0" w:color="auto"/>
            </w:tcBorders>
          </w:tcPr>
          <w:p w:rsidR="006D2344" w:rsidRPr="00925119" w:rsidRDefault="006D2344" w:rsidP="009466BE">
            <w:pPr>
              <w:spacing w:line="360" w:lineRule="auto"/>
              <w:jc w:val="center"/>
              <w:rPr>
                <w:rFonts w:ascii="Arial" w:hAnsi="Arial" w:cs="Arial"/>
                <w:b/>
                <w:sz w:val="24"/>
                <w:szCs w:val="24"/>
              </w:rPr>
            </w:pPr>
            <w:r w:rsidRPr="00925119">
              <w:rPr>
                <w:rFonts w:ascii="Arial" w:hAnsi="Arial" w:cs="Arial"/>
                <w:b/>
                <w:sz w:val="24"/>
                <w:szCs w:val="24"/>
              </w:rPr>
              <w:t>TIME</w:t>
            </w:r>
          </w:p>
        </w:tc>
        <w:tc>
          <w:tcPr>
            <w:tcW w:w="5321" w:type="dxa"/>
            <w:tcBorders>
              <w:bottom w:val="single" w:sz="4" w:space="0" w:color="auto"/>
            </w:tcBorders>
          </w:tcPr>
          <w:p w:rsidR="006D2344" w:rsidRPr="00925119" w:rsidRDefault="006D2344" w:rsidP="009466BE">
            <w:pPr>
              <w:spacing w:line="360" w:lineRule="auto"/>
              <w:jc w:val="center"/>
              <w:rPr>
                <w:rFonts w:ascii="Arial" w:hAnsi="Arial" w:cs="Arial"/>
                <w:b/>
                <w:sz w:val="24"/>
                <w:szCs w:val="24"/>
              </w:rPr>
            </w:pPr>
            <w:r w:rsidRPr="00925119">
              <w:rPr>
                <w:rFonts w:ascii="Arial" w:hAnsi="Arial" w:cs="Arial"/>
                <w:b/>
                <w:sz w:val="24"/>
                <w:szCs w:val="24"/>
              </w:rPr>
              <w:t>TEACHER ACTIONS</w:t>
            </w:r>
          </w:p>
        </w:tc>
        <w:tc>
          <w:tcPr>
            <w:tcW w:w="4140" w:type="dxa"/>
            <w:tcBorders>
              <w:bottom w:val="single" w:sz="4" w:space="0" w:color="auto"/>
            </w:tcBorders>
          </w:tcPr>
          <w:p w:rsidR="006D2344" w:rsidRPr="00925119" w:rsidRDefault="006D2344" w:rsidP="009466BE">
            <w:pPr>
              <w:spacing w:line="360" w:lineRule="auto"/>
              <w:jc w:val="center"/>
              <w:rPr>
                <w:rFonts w:ascii="Arial" w:hAnsi="Arial" w:cs="Arial"/>
                <w:b/>
                <w:sz w:val="24"/>
                <w:szCs w:val="24"/>
              </w:rPr>
            </w:pPr>
            <w:r w:rsidRPr="00925119">
              <w:rPr>
                <w:rFonts w:ascii="Arial" w:hAnsi="Arial" w:cs="Arial"/>
                <w:b/>
                <w:sz w:val="24"/>
                <w:szCs w:val="24"/>
              </w:rPr>
              <w:t>STUDENT ACTIONS</w:t>
            </w:r>
          </w:p>
        </w:tc>
      </w:tr>
      <w:tr w:rsidR="006D2344" w:rsidRPr="00925119" w:rsidTr="00925119">
        <w:tc>
          <w:tcPr>
            <w:tcW w:w="10278" w:type="dxa"/>
            <w:gridSpan w:val="3"/>
            <w:shd w:val="clear" w:color="auto" w:fill="CCCCCC"/>
          </w:tcPr>
          <w:p w:rsidR="006D2344" w:rsidRPr="00925119" w:rsidRDefault="006D2344" w:rsidP="009466BE">
            <w:pPr>
              <w:spacing w:line="360" w:lineRule="auto"/>
              <w:jc w:val="both"/>
              <w:rPr>
                <w:rFonts w:ascii="Arial" w:hAnsi="Arial" w:cs="Arial"/>
                <w:i/>
                <w:sz w:val="24"/>
                <w:szCs w:val="24"/>
              </w:rPr>
            </w:pPr>
            <w:r w:rsidRPr="00925119">
              <w:rPr>
                <w:rFonts w:ascii="Arial" w:hAnsi="Arial" w:cs="Arial"/>
                <w:i/>
                <w:sz w:val="24"/>
                <w:szCs w:val="24"/>
              </w:rPr>
              <w:t>Introduction/Anticipatory Set</w:t>
            </w:r>
            <w:r w:rsidR="0054086F" w:rsidRPr="00925119">
              <w:rPr>
                <w:rFonts w:ascii="Arial" w:hAnsi="Arial" w:cs="Arial"/>
                <w:i/>
                <w:sz w:val="24"/>
                <w:szCs w:val="24"/>
              </w:rPr>
              <w:t xml:space="preserve"> – Whole Group Instruction</w:t>
            </w:r>
          </w:p>
        </w:tc>
      </w:tr>
      <w:tr w:rsidR="006D2344" w:rsidRPr="00925119" w:rsidTr="00883CBB">
        <w:tc>
          <w:tcPr>
            <w:tcW w:w="817" w:type="dxa"/>
            <w:tcBorders>
              <w:bottom w:val="single" w:sz="4" w:space="0" w:color="auto"/>
            </w:tcBorders>
          </w:tcPr>
          <w:p w:rsidR="006D2344" w:rsidRPr="00925119" w:rsidRDefault="00D722AA" w:rsidP="009466BE">
            <w:pPr>
              <w:spacing w:line="360" w:lineRule="auto"/>
              <w:jc w:val="center"/>
              <w:rPr>
                <w:rFonts w:ascii="Arial" w:hAnsi="Arial" w:cs="Arial"/>
                <w:sz w:val="24"/>
                <w:szCs w:val="24"/>
              </w:rPr>
            </w:pPr>
            <w:r w:rsidRPr="00925119">
              <w:rPr>
                <w:rFonts w:ascii="Arial" w:hAnsi="Arial" w:cs="Arial"/>
                <w:sz w:val="24"/>
                <w:szCs w:val="24"/>
              </w:rPr>
              <w:t>10:00</w:t>
            </w:r>
          </w:p>
        </w:tc>
        <w:tc>
          <w:tcPr>
            <w:tcW w:w="5321" w:type="dxa"/>
            <w:tcBorders>
              <w:bottom w:val="single" w:sz="4" w:space="0" w:color="auto"/>
            </w:tcBorders>
          </w:tcPr>
          <w:p w:rsidR="00A13FA9" w:rsidRPr="00925119" w:rsidRDefault="00FC6DCC" w:rsidP="009466BE">
            <w:pPr>
              <w:pStyle w:val="ListParagraph"/>
              <w:numPr>
                <w:ilvl w:val="0"/>
                <w:numId w:val="3"/>
              </w:numPr>
              <w:spacing w:line="360" w:lineRule="auto"/>
              <w:rPr>
                <w:rFonts w:ascii="Arial" w:hAnsi="Arial" w:cs="Arial"/>
                <w:sz w:val="24"/>
                <w:szCs w:val="24"/>
              </w:rPr>
            </w:pPr>
            <w:r>
              <w:rPr>
                <w:rFonts w:ascii="Arial" w:hAnsi="Arial" w:cs="Arial"/>
                <w:sz w:val="24"/>
                <w:szCs w:val="24"/>
              </w:rPr>
              <w:t>Prepare SMART</w:t>
            </w:r>
            <w:bookmarkStart w:id="0" w:name="_GoBack"/>
            <w:bookmarkEnd w:id="0"/>
            <w:r w:rsidR="00A13FA9" w:rsidRPr="00925119">
              <w:rPr>
                <w:rFonts w:ascii="Arial" w:hAnsi="Arial" w:cs="Arial"/>
                <w:sz w:val="24"/>
                <w:szCs w:val="24"/>
              </w:rPr>
              <w:t xml:space="preserve">Board lesson and play the theme music as </w:t>
            </w:r>
            <w:proofErr w:type="gramStart"/>
            <w:r w:rsidR="00A13FA9" w:rsidRPr="00925119">
              <w:rPr>
                <w:rFonts w:ascii="Arial" w:hAnsi="Arial" w:cs="Arial"/>
                <w:sz w:val="24"/>
                <w:szCs w:val="24"/>
              </w:rPr>
              <w:t>students</w:t>
            </w:r>
            <w:proofErr w:type="gramEnd"/>
            <w:r w:rsidR="00A13FA9" w:rsidRPr="00925119">
              <w:rPr>
                <w:rFonts w:ascii="Arial" w:hAnsi="Arial" w:cs="Arial"/>
                <w:sz w:val="24"/>
                <w:szCs w:val="24"/>
              </w:rPr>
              <w:t xml:space="preserve"> transition between blocks.</w:t>
            </w:r>
            <w:r w:rsidR="001A6134" w:rsidRPr="00925119">
              <w:rPr>
                <w:rFonts w:ascii="Arial" w:hAnsi="Arial" w:cs="Arial"/>
                <w:sz w:val="24"/>
                <w:szCs w:val="24"/>
              </w:rPr>
              <w:t xml:space="preserve"> (First page.)</w:t>
            </w:r>
          </w:p>
          <w:p w:rsidR="00D722AA" w:rsidRPr="00925119" w:rsidRDefault="00D722AA"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Tell students that this music means that it is time to start our math lesson – they should be preparing to come to the floor in front of the SB. (Whenever this theme music is played, students will begin to prepare for math without teacher direction.)</w:t>
            </w:r>
          </w:p>
          <w:p w:rsidR="006D2344" w:rsidRPr="00925119" w:rsidRDefault="00A13FA9" w:rsidP="009466BE">
            <w:pPr>
              <w:pStyle w:val="ListParagraph"/>
              <w:numPr>
                <w:ilvl w:val="0"/>
                <w:numId w:val="3"/>
              </w:numPr>
              <w:spacing w:line="360" w:lineRule="auto"/>
              <w:rPr>
                <w:rFonts w:ascii="Arial" w:hAnsi="Arial" w:cs="Arial"/>
                <w:i/>
                <w:sz w:val="24"/>
                <w:szCs w:val="24"/>
              </w:rPr>
            </w:pPr>
            <w:r w:rsidRPr="00925119">
              <w:rPr>
                <w:rFonts w:ascii="Arial" w:hAnsi="Arial" w:cs="Arial"/>
                <w:i/>
                <w:sz w:val="24"/>
                <w:szCs w:val="24"/>
              </w:rPr>
              <w:t>Ask students to come sit in front of the SMART Board</w:t>
            </w:r>
            <w:r w:rsidR="001942DB" w:rsidRPr="00925119">
              <w:rPr>
                <w:rFonts w:ascii="Arial" w:hAnsi="Arial" w:cs="Arial"/>
                <w:i/>
                <w:sz w:val="24"/>
                <w:szCs w:val="24"/>
              </w:rPr>
              <w:t xml:space="preserve"> with their whiteboards, markers, math journals and pencil</w:t>
            </w:r>
            <w:r w:rsidRPr="00925119">
              <w:rPr>
                <w:rFonts w:ascii="Arial" w:hAnsi="Arial" w:cs="Arial"/>
                <w:i/>
                <w:sz w:val="24"/>
                <w:szCs w:val="24"/>
              </w:rPr>
              <w:t>.</w:t>
            </w:r>
            <w:r w:rsidR="00A13077" w:rsidRPr="00925119">
              <w:rPr>
                <w:rFonts w:ascii="Arial" w:hAnsi="Arial" w:cs="Arial"/>
                <w:i/>
                <w:sz w:val="24"/>
                <w:szCs w:val="24"/>
              </w:rPr>
              <w:t xml:space="preserve"> This will become moot</w:t>
            </w:r>
            <w:r w:rsidR="00D722AA" w:rsidRPr="00925119">
              <w:rPr>
                <w:rFonts w:ascii="Arial" w:hAnsi="Arial" w:cs="Arial"/>
                <w:i/>
                <w:sz w:val="24"/>
                <w:szCs w:val="24"/>
              </w:rPr>
              <w:t xml:space="preserve"> as students learn to prepare without teacher instruction when they hear the math block theme </w:t>
            </w:r>
            <w:r w:rsidR="00F11990" w:rsidRPr="00925119">
              <w:rPr>
                <w:rFonts w:ascii="Arial" w:hAnsi="Arial" w:cs="Arial"/>
                <w:i/>
                <w:sz w:val="24"/>
                <w:szCs w:val="24"/>
              </w:rPr>
              <w:t>music. Today</w:t>
            </w:r>
            <w:r w:rsidR="006A133F" w:rsidRPr="00925119">
              <w:rPr>
                <w:rFonts w:ascii="Arial" w:hAnsi="Arial" w:cs="Arial"/>
                <w:i/>
                <w:sz w:val="24"/>
                <w:szCs w:val="24"/>
              </w:rPr>
              <w:t>, students will need their Writer’s Notebooks as well for work in the Literacy Station.</w:t>
            </w:r>
          </w:p>
          <w:p w:rsidR="006D2344" w:rsidRPr="00925119" w:rsidRDefault="001A6134"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students to turn to their elbow partner and h</w:t>
            </w:r>
            <w:r w:rsidR="0054086F" w:rsidRPr="00925119">
              <w:rPr>
                <w:rFonts w:ascii="Arial" w:hAnsi="Arial" w:cs="Arial"/>
                <w:sz w:val="24"/>
                <w:szCs w:val="24"/>
              </w:rPr>
              <w:t>and out Tangram sets to groups of two and ask them to take them out and explore with them. Give them 3:00 minutes.</w:t>
            </w:r>
          </w:p>
          <w:p w:rsidR="0054086F" w:rsidRPr="00925119" w:rsidRDefault="0054086F"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students what they think the tangrams are used for. Why?</w:t>
            </w:r>
          </w:p>
          <w:p w:rsidR="001A6134" w:rsidRPr="00925119" w:rsidRDefault="001A6134"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what can you tell me about these things? Ask students to describe them (shape*, color, size) Ask what can we do with them? (Ask them to predict the task).</w:t>
            </w:r>
          </w:p>
          <w:p w:rsidR="001A6134" w:rsidRPr="00925119" w:rsidRDefault="001A6134"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lastRenderedPageBreak/>
              <w:t xml:space="preserve">Direct their attention to the </w:t>
            </w:r>
            <w:r w:rsidRPr="00925119">
              <w:rPr>
                <w:rFonts w:ascii="Arial" w:hAnsi="Arial" w:cs="Arial"/>
                <w:sz w:val="24"/>
                <w:szCs w:val="24"/>
                <w:highlight w:val="yellow"/>
              </w:rPr>
              <w:t>second page</w:t>
            </w:r>
            <w:r w:rsidRPr="00925119">
              <w:rPr>
                <w:rFonts w:ascii="Arial" w:hAnsi="Arial" w:cs="Arial"/>
                <w:sz w:val="24"/>
                <w:szCs w:val="24"/>
              </w:rPr>
              <w:t xml:space="preserve"> of the SB file.</w:t>
            </w:r>
          </w:p>
          <w:p w:rsidR="001A6134" w:rsidRPr="00925119" w:rsidRDefault="001A6134"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if anyone can come to the board and reveal the correct answers … choose a different student for each word.</w:t>
            </w:r>
          </w:p>
          <w:p w:rsidR="00960078" w:rsidRPr="00925119" w:rsidRDefault="00960078" w:rsidP="009466BE">
            <w:pPr>
              <w:pStyle w:val="ListParagraph"/>
              <w:numPr>
                <w:ilvl w:val="0"/>
                <w:numId w:val="3"/>
              </w:numPr>
              <w:spacing w:line="360" w:lineRule="auto"/>
              <w:rPr>
                <w:rFonts w:ascii="Arial" w:hAnsi="Arial" w:cs="Arial"/>
                <w:b/>
                <w:sz w:val="24"/>
                <w:szCs w:val="24"/>
              </w:rPr>
            </w:pPr>
            <w:r w:rsidRPr="00925119">
              <w:rPr>
                <w:rFonts w:ascii="Arial" w:hAnsi="Arial" w:cs="Arial"/>
                <w:sz w:val="24"/>
                <w:szCs w:val="24"/>
              </w:rPr>
              <w:t xml:space="preserve">Open the </w:t>
            </w:r>
            <w:r w:rsidRPr="00925119">
              <w:rPr>
                <w:rFonts w:ascii="Arial" w:hAnsi="Arial" w:cs="Arial"/>
                <w:b/>
                <w:sz w:val="24"/>
                <w:szCs w:val="24"/>
              </w:rPr>
              <w:t>Geometric Plane Shapes graphic organizer.</w:t>
            </w:r>
          </w:p>
          <w:p w:rsidR="00960078" w:rsidRPr="00925119" w:rsidRDefault="00960078"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Ask students to open up their </w:t>
            </w:r>
            <w:r w:rsidRPr="00925119">
              <w:rPr>
                <w:rFonts w:ascii="Arial" w:hAnsi="Arial" w:cs="Arial"/>
                <w:b/>
                <w:sz w:val="24"/>
                <w:szCs w:val="24"/>
              </w:rPr>
              <w:t>math journals</w:t>
            </w:r>
            <w:r w:rsidRPr="00925119">
              <w:rPr>
                <w:rFonts w:ascii="Arial" w:hAnsi="Arial" w:cs="Arial"/>
                <w:sz w:val="24"/>
                <w:szCs w:val="24"/>
              </w:rPr>
              <w:t xml:space="preserve"> to the same graphic organizer. </w:t>
            </w:r>
          </w:p>
          <w:p w:rsidR="00960078" w:rsidRPr="00925119" w:rsidRDefault="006A133F"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We will review the definitions students came up with for the plane figures.</w:t>
            </w:r>
          </w:p>
          <w:p w:rsidR="001A6134" w:rsidRPr="00925119" w:rsidRDefault="00AA5D8F"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Go to the </w:t>
            </w:r>
            <w:r w:rsidRPr="00925119">
              <w:rPr>
                <w:rFonts w:ascii="Arial" w:hAnsi="Arial" w:cs="Arial"/>
                <w:sz w:val="24"/>
                <w:szCs w:val="24"/>
                <w:highlight w:val="yellow"/>
              </w:rPr>
              <w:t>next page (3)</w:t>
            </w:r>
            <w:r w:rsidRPr="00925119">
              <w:rPr>
                <w:rFonts w:ascii="Arial" w:hAnsi="Arial" w:cs="Arial"/>
                <w:sz w:val="24"/>
                <w:szCs w:val="24"/>
              </w:rPr>
              <w:t xml:space="preserve"> and ask if anyone can tell us the definition of </w:t>
            </w:r>
            <w:r w:rsidRPr="00925119">
              <w:rPr>
                <w:rFonts w:ascii="Arial" w:hAnsi="Arial" w:cs="Arial"/>
                <w:b/>
                <w:sz w:val="24"/>
                <w:szCs w:val="24"/>
              </w:rPr>
              <w:t>SYMMETRY</w:t>
            </w:r>
            <w:r w:rsidRPr="00925119">
              <w:rPr>
                <w:rFonts w:ascii="Arial" w:hAnsi="Arial" w:cs="Arial"/>
                <w:sz w:val="24"/>
                <w:szCs w:val="24"/>
              </w:rPr>
              <w:t>. Ask if they can give an example (use the shapes on the page).</w:t>
            </w:r>
          </w:p>
          <w:p w:rsidR="004E2BEB" w:rsidRDefault="004E2BEB"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what does it mean to be symmetrical?</w:t>
            </w:r>
          </w:p>
          <w:p w:rsidR="00883CBB" w:rsidRPr="00925119" w:rsidRDefault="00883CBB" w:rsidP="009466BE">
            <w:pPr>
              <w:pStyle w:val="ListParagraph"/>
              <w:numPr>
                <w:ilvl w:val="0"/>
                <w:numId w:val="3"/>
              </w:numPr>
              <w:spacing w:line="360" w:lineRule="auto"/>
              <w:rPr>
                <w:rFonts w:ascii="Arial" w:hAnsi="Arial" w:cs="Arial"/>
                <w:sz w:val="24"/>
                <w:szCs w:val="24"/>
              </w:rPr>
            </w:pPr>
            <w:r>
              <w:rPr>
                <w:rFonts w:ascii="Arial" w:hAnsi="Arial" w:cs="Arial"/>
                <w:sz w:val="24"/>
                <w:szCs w:val="24"/>
              </w:rPr>
              <w:t>Ask if students can give examples.</w:t>
            </w:r>
          </w:p>
          <w:p w:rsidR="00AA5D8F" w:rsidRPr="00925119" w:rsidRDefault="00AA5D8F"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another student if they can draw a line of symmetry on the orange rectangle.</w:t>
            </w:r>
          </w:p>
          <w:p w:rsidR="00AA5D8F" w:rsidRPr="00925119" w:rsidRDefault="00AA5D8F"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if there is another way to draw a line of symmetry (horizontal, vertical, diagonal). Ask for two more volunteers.</w:t>
            </w:r>
          </w:p>
          <w:p w:rsidR="00AA5D8F" w:rsidRPr="00925119" w:rsidRDefault="00AA5D8F"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Move to </w:t>
            </w:r>
            <w:r w:rsidRPr="00925119">
              <w:rPr>
                <w:rFonts w:ascii="Arial" w:hAnsi="Arial" w:cs="Arial"/>
                <w:sz w:val="24"/>
                <w:szCs w:val="24"/>
                <w:highlight w:val="yellow"/>
              </w:rPr>
              <w:t>page 4</w:t>
            </w:r>
            <w:r w:rsidRPr="00925119">
              <w:rPr>
                <w:rFonts w:ascii="Arial" w:hAnsi="Arial" w:cs="Arial"/>
                <w:sz w:val="24"/>
                <w:szCs w:val="24"/>
              </w:rPr>
              <w:t xml:space="preserve"> and ask a student to draw a horizontal line of symmetry on the green circle. (Move the half-circles apart for visualization.)</w:t>
            </w:r>
          </w:p>
          <w:p w:rsidR="00AA5D8F" w:rsidRPr="00925119" w:rsidRDefault="00AA5D8F"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Ask if the pieces are the same or different (they are </w:t>
            </w:r>
            <w:r w:rsidRPr="00925119">
              <w:rPr>
                <w:rFonts w:ascii="Arial" w:hAnsi="Arial" w:cs="Arial"/>
                <w:b/>
                <w:sz w:val="24"/>
                <w:szCs w:val="24"/>
              </w:rPr>
              <w:t>congruent</w:t>
            </w:r>
            <w:r w:rsidRPr="00925119">
              <w:rPr>
                <w:rFonts w:ascii="Arial" w:hAnsi="Arial" w:cs="Arial"/>
                <w:sz w:val="24"/>
                <w:szCs w:val="24"/>
              </w:rPr>
              <w:t>).</w:t>
            </w:r>
          </w:p>
          <w:p w:rsidR="00AA5D8F" w:rsidRPr="00925119" w:rsidRDefault="00AA5D8F"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someone to come up to the board to see if the pieces are the same (manipulate shapes over one another).</w:t>
            </w:r>
          </w:p>
          <w:p w:rsidR="00AA5D8F" w:rsidRPr="00925119" w:rsidRDefault="00AA5D8F"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Explain to students that these shapes are </w:t>
            </w:r>
            <w:r w:rsidRPr="00925119">
              <w:rPr>
                <w:rFonts w:ascii="Arial" w:hAnsi="Arial" w:cs="Arial"/>
                <w:b/>
                <w:sz w:val="24"/>
                <w:szCs w:val="24"/>
              </w:rPr>
              <w:lastRenderedPageBreak/>
              <w:t>congruent: if you can turn, flip and/or slide one shape to flip over the other exactly</w:t>
            </w:r>
            <w:r w:rsidR="004E2BEB" w:rsidRPr="00925119">
              <w:rPr>
                <w:rFonts w:ascii="Arial" w:hAnsi="Arial" w:cs="Arial"/>
                <w:b/>
                <w:sz w:val="24"/>
                <w:szCs w:val="24"/>
              </w:rPr>
              <w:t>.</w:t>
            </w:r>
          </w:p>
          <w:p w:rsidR="00AA5D8F" w:rsidRPr="00925119" w:rsidRDefault="00AA5D8F"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Ask students to pull out their math journals and add </w:t>
            </w:r>
            <w:r w:rsidRPr="00925119">
              <w:rPr>
                <w:rFonts w:ascii="Arial" w:hAnsi="Arial" w:cs="Arial"/>
                <w:b/>
                <w:sz w:val="24"/>
                <w:szCs w:val="24"/>
              </w:rPr>
              <w:t>CONGRUENT</w:t>
            </w:r>
            <w:r w:rsidRPr="00925119">
              <w:rPr>
                <w:rFonts w:ascii="Arial" w:hAnsi="Arial" w:cs="Arial"/>
                <w:sz w:val="24"/>
                <w:szCs w:val="24"/>
              </w:rPr>
              <w:t xml:space="preserve"> to their geometry glossary</w:t>
            </w:r>
            <w:r w:rsidR="004E2BEB" w:rsidRPr="00925119">
              <w:rPr>
                <w:rFonts w:ascii="Arial" w:hAnsi="Arial" w:cs="Arial"/>
                <w:sz w:val="24"/>
                <w:szCs w:val="24"/>
              </w:rPr>
              <w:t xml:space="preserve"> and draw an illustration of it</w:t>
            </w:r>
            <w:r w:rsidR="004E380D" w:rsidRPr="00925119">
              <w:rPr>
                <w:rFonts w:ascii="Arial" w:hAnsi="Arial" w:cs="Arial"/>
                <w:sz w:val="24"/>
                <w:szCs w:val="24"/>
              </w:rPr>
              <w:t xml:space="preserve"> (math journal)</w:t>
            </w:r>
            <w:r w:rsidRPr="00925119">
              <w:rPr>
                <w:rFonts w:ascii="Arial" w:hAnsi="Arial" w:cs="Arial"/>
                <w:sz w:val="24"/>
                <w:szCs w:val="24"/>
              </w:rPr>
              <w:t>.</w:t>
            </w:r>
          </w:p>
          <w:p w:rsidR="00AA5D8F" w:rsidRPr="00925119" w:rsidRDefault="00AA5D8F"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Add congruent to the word wall.</w:t>
            </w:r>
          </w:p>
          <w:p w:rsidR="00AA5D8F" w:rsidRPr="00925119" w:rsidRDefault="00AA5D8F"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Repeat with symmetry</w:t>
            </w:r>
            <w:r w:rsidR="00960078" w:rsidRPr="00925119">
              <w:rPr>
                <w:rFonts w:ascii="Arial" w:hAnsi="Arial" w:cs="Arial"/>
                <w:sz w:val="24"/>
                <w:szCs w:val="24"/>
              </w:rPr>
              <w:t xml:space="preserve"> and symmetrical.</w:t>
            </w:r>
          </w:p>
          <w:p w:rsidR="00A13077" w:rsidRPr="00925119" w:rsidRDefault="00A13077"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students to hold up two pieces (tans) that are congruent (formative assessment).</w:t>
            </w:r>
          </w:p>
          <w:p w:rsidR="00A13077" w:rsidRPr="00925119" w:rsidRDefault="00A13077"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them if they can find two more tans that are congruent.</w:t>
            </w:r>
          </w:p>
          <w:p w:rsidR="00A13077" w:rsidRPr="00925119" w:rsidRDefault="00A13077"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them if they can put two pieces (tans) together to make a square, then ask them to find another congruent square (the square tan).</w:t>
            </w:r>
          </w:p>
          <w:p w:rsidR="00960078" w:rsidRPr="00925119" w:rsidRDefault="00960078"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Move to </w:t>
            </w:r>
            <w:r w:rsidRPr="00925119">
              <w:rPr>
                <w:rFonts w:ascii="Arial" w:hAnsi="Arial" w:cs="Arial"/>
                <w:sz w:val="24"/>
                <w:szCs w:val="24"/>
                <w:highlight w:val="yellow"/>
              </w:rPr>
              <w:t>page 5</w:t>
            </w:r>
            <w:r w:rsidRPr="00925119">
              <w:rPr>
                <w:rFonts w:ascii="Arial" w:hAnsi="Arial" w:cs="Arial"/>
                <w:sz w:val="24"/>
                <w:szCs w:val="24"/>
              </w:rPr>
              <w:t xml:space="preserve"> and ask a student to come to the board and use a pen to outline geometric plan</w:t>
            </w:r>
            <w:r w:rsidR="004E2BEB" w:rsidRPr="00925119">
              <w:rPr>
                <w:rFonts w:ascii="Arial" w:hAnsi="Arial" w:cs="Arial"/>
                <w:sz w:val="24"/>
                <w:szCs w:val="24"/>
              </w:rPr>
              <w:t>e</w:t>
            </w:r>
            <w:r w:rsidRPr="00925119">
              <w:rPr>
                <w:rFonts w:ascii="Arial" w:hAnsi="Arial" w:cs="Arial"/>
                <w:sz w:val="24"/>
                <w:szCs w:val="24"/>
              </w:rPr>
              <w:t xml:space="preserve"> shapes in the picture.</w:t>
            </w:r>
          </w:p>
          <w:p w:rsidR="00960078" w:rsidRPr="00925119" w:rsidRDefault="00960078"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if there are any shapes that were missed, what shapes were highlighted and how does the student know the shape is a square, etc.</w:t>
            </w:r>
          </w:p>
          <w:p w:rsidR="00960078" w:rsidRPr="00925119" w:rsidRDefault="00960078"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Move to </w:t>
            </w:r>
            <w:r w:rsidRPr="00925119">
              <w:rPr>
                <w:rFonts w:ascii="Arial" w:hAnsi="Arial" w:cs="Arial"/>
                <w:sz w:val="24"/>
                <w:szCs w:val="24"/>
                <w:highlight w:val="yellow"/>
              </w:rPr>
              <w:t>page 6</w:t>
            </w:r>
            <w:r w:rsidRPr="00925119">
              <w:rPr>
                <w:rFonts w:ascii="Arial" w:hAnsi="Arial" w:cs="Arial"/>
                <w:sz w:val="24"/>
                <w:szCs w:val="24"/>
              </w:rPr>
              <w:t xml:space="preserve"> and repeat with a new picture. </w:t>
            </w:r>
          </w:p>
          <w:p w:rsidR="00960078" w:rsidRPr="00925119" w:rsidRDefault="00960078"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Go to </w:t>
            </w:r>
            <w:r w:rsidRPr="00925119">
              <w:rPr>
                <w:rFonts w:ascii="Arial" w:hAnsi="Arial" w:cs="Arial"/>
                <w:sz w:val="24"/>
                <w:szCs w:val="24"/>
                <w:highlight w:val="yellow"/>
              </w:rPr>
              <w:t>page 7</w:t>
            </w:r>
            <w:r w:rsidRPr="00925119">
              <w:rPr>
                <w:rFonts w:ascii="Arial" w:hAnsi="Arial" w:cs="Arial"/>
                <w:sz w:val="24"/>
                <w:szCs w:val="24"/>
              </w:rPr>
              <w:t xml:space="preserve"> and ask students if they know what Tangrams are.</w:t>
            </w:r>
          </w:p>
          <w:p w:rsidR="00A13077" w:rsidRPr="00925119" w:rsidRDefault="00A13077"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Tell them they are going to watch a video about tangrams and their origins.</w:t>
            </w:r>
          </w:p>
          <w:p w:rsidR="00960078" w:rsidRPr="00925119" w:rsidRDefault="00960078"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Ask them to look for the shapes we’ve been studying and see if they notice something </w:t>
            </w:r>
            <w:r w:rsidRPr="00925119">
              <w:rPr>
                <w:rFonts w:ascii="Arial" w:hAnsi="Arial" w:cs="Arial"/>
                <w:sz w:val="24"/>
                <w:szCs w:val="24"/>
              </w:rPr>
              <w:lastRenderedPageBreak/>
              <w:t>about the illustrations (they’re all made with the same 7 tans the pairs of students have).</w:t>
            </w:r>
          </w:p>
          <w:p w:rsidR="00960078" w:rsidRPr="00925119" w:rsidRDefault="00960078"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Play video (5:00).</w:t>
            </w:r>
          </w:p>
          <w:p w:rsidR="00960078" w:rsidRPr="00925119" w:rsidRDefault="006F7E4E"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Stop video when parallelogram is mentioned. </w:t>
            </w:r>
            <w:r w:rsidR="00D722AA" w:rsidRPr="00925119">
              <w:rPr>
                <w:rFonts w:ascii="Arial" w:hAnsi="Arial" w:cs="Arial"/>
                <w:sz w:val="24"/>
                <w:szCs w:val="24"/>
                <w:highlight w:val="cyan"/>
              </w:rPr>
              <w:t>(3:56)</w:t>
            </w:r>
          </w:p>
          <w:p w:rsidR="006F7E4E" w:rsidRPr="00925119" w:rsidRDefault="006F7E4E"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students if they can tell me what a parallelogram is.</w:t>
            </w:r>
          </w:p>
          <w:p w:rsidR="006F7E4E" w:rsidRPr="00925119" w:rsidRDefault="006F7E4E"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Define parallelogram and show its shape on </w:t>
            </w:r>
            <w:r w:rsidRPr="00925119">
              <w:rPr>
                <w:rFonts w:ascii="Arial" w:hAnsi="Arial" w:cs="Arial"/>
                <w:sz w:val="24"/>
                <w:szCs w:val="24"/>
                <w:highlight w:val="yellow"/>
              </w:rPr>
              <w:t>page 8</w:t>
            </w:r>
            <w:r w:rsidRPr="00925119">
              <w:rPr>
                <w:rFonts w:ascii="Arial" w:hAnsi="Arial" w:cs="Arial"/>
                <w:sz w:val="24"/>
                <w:szCs w:val="24"/>
              </w:rPr>
              <w:t>. Tell them that we will be working more with parallelograms in the future – this is third and fourth grade stuff! (Wink, wink.)</w:t>
            </w:r>
          </w:p>
          <w:p w:rsidR="006F7E4E" w:rsidRPr="00925119" w:rsidRDefault="006F7E4E"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Finish video.</w:t>
            </w:r>
          </w:p>
          <w:p w:rsidR="006F7E4E" w:rsidRPr="00925119" w:rsidRDefault="006F7E4E"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Ask students what shapes they saw in the video. How were the shapes used? (</w:t>
            </w:r>
            <w:proofErr w:type="gramStart"/>
            <w:r w:rsidRPr="00925119">
              <w:rPr>
                <w:rFonts w:ascii="Arial" w:hAnsi="Arial" w:cs="Arial"/>
                <w:sz w:val="24"/>
                <w:szCs w:val="24"/>
              </w:rPr>
              <w:t>illustrations</w:t>
            </w:r>
            <w:proofErr w:type="gramEnd"/>
            <w:r w:rsidRPr="00925119">
              <w:rPr>
                <w:rFonts w:ascii="Arial" w:hAnsi="Arial" w:cs="Arial"/>
                <w:sz w:val="24"/>
                <w:szCs w:val="24"/>
              </w:rPr>
              <w:t>). Lots of different things can be made with these shapes.</w:t>
            </w:r>
          </w:p>
          <w:p w:rsidR="00390C8B" w:rsidRPr="00925119" w:rsidRDefault="00390C8B"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Tell students we are going to use these tans to make shapes just like in the video and we will do this in our math stations. </w:t>
            </w:r>
          </w:p>
          <w:p w:rsidR="00390C8B" w:rsidRPr="00925119" w:rsidRDefault="00390C8B"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Show the next slide to let the math groups know which station they will be going to first (groups are five or six students). </w:t>
            </w:r>
          </w:p>
          <w:p w:rsidR="00A13077" w:rsidRPr="00925119" w:rsidRDefault="00390C8B"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 xml:space="preserve">Before dismissing students to go to stations, show them the first tangram puzzle and how to solve it by modeling how to slide, flip or rotate the tans to fit into the puzzle. </w:t>
            </w:r>
          </w:p>
          <w:p w:rsidR="00A13077" w:rsidRPr="00925119" w:rsidRDefault="00A13077" w:rsidP="009466BE">
            <w:pPr>
              <w:spacing w:line="360" w:lineRule="auto"/>
              <w:rPr>
                <w:rFonts w:ascii="Arial" w:hAnsi="Arial" w:cs="Arial"/>
                <w:sz w:val="24"/>
                <w:szCs w:val="24"/>
              </w:rPr>
            </w:pPr>
          </w:p>
        </w:tc>
        <w:tc>
          <w:tcPr>
            <w:tcW w:w="4140" w:type="dxa"/>
            <w:tcBorders>
              <w:bottom w:val="single" w:sz="4" w:space="0" w:color="auto"/>
            </w:tcBorders>
          </w:tcPr>
          <w:p w:rsidR="006D2344" w:rsidRPr="00925119" w:rsidRDefault="00D722AA"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lastRenderedPageBreak/>
              <w:t>Prepare for Math block; bring whiteboards, markers, math journals and pencils to the floor in front of the SMART Board (SB).</w:t>
            </w:r>
          </w:p>
          <w:p w:rsidR="00D722AA" w:rsidRPr="00925119" w:rsidRDefault="00D722AA" w:rsidP="009466BE">
            <w:pPr>
              <w:spacing w:line="360" w:lineRule="auto"/>
              <w:rPr>
                <w:rFonts w:ascii="Arial" w:hAnsi="Arial" w:cs="Arial"/>
                <w:sz w:val="24"/>
                <w:szCs w:val="24"/>
              </w:rPr>
            </w:pPr>
          </w:p>
          <w:p w:rsidR="00D722AA" w:rsidRPr="00925119" w:rsidRDefault="00D722AA" w:rsidP="009466BE">
            <w:pPr>
              <w:spacing w:line="360" w:lineRule="auto"/>
              <w:rPr>
                <w:rFonts w:ascii="Arial" w:hAnsi="Arial" w:cs="Arial"/>
                <w:sz w:val="24"/>
                <w:szCs w:val="24"/>
              </w:rPr>
            </w:pPr>
          </w:p>
          <w:p w:rsidR="00D722AA" w:rsidRPr="00925119" w:rsidRDefault="00D722AA" w:rsidP="009466BE">
            <w:pPr>
              <w:spacing w:line="360" w:lineRule="auto"/>
              <w:rPr>
                <w:rFonts w:ascii="Arial" w:hAnsi="Arial" w:cs="Arial"/>
                <w:sz w:val="24"/>
                <w:szCs w:val="24"/>
              </w:rPr>
            </w:pPr>
          </w:p>
          <w:p w:rsidR="00D722AA" w:rsidRPr="00925119" w:rsidRDefault="00D722AA" w:rsidP="009466BE">
            <w:pPr>
              <w:spacing w:line="360" w:lineRule="auto"/>
              <w:rPr>
                <w:rFonts w:ascii="Arial" w:hAnsi="Arial" w:cs="Arial"/>
                <w:sz w:val="24"/>
                <w:szCs w:val="24"/>
              </w:rPr>
            </w:pPr>
          </w:p>
          <w:p w:rsidR="00D722AA" w:rsidRPr="00925119" w:rsidRDefault="00D722AA" w:rsidP="009466BE">
            <w:pPr>
              <w:spacing w:line="360" w:lineRule="auto"/>
              <w:rPr>
                <w:rFonts w:ascii="Arial" w:hAnsi="Arial" w:cs="Arial"/>
                <w:sz w:val="24"/>
                <w:szCs w:val="24"/>
              </w:rPr>
            </w:pPr>
          </w:p>
          <w:p w:rsidR="00D722AA" w:rsidRPr="00925119" w:rsidRDefault="00D722AA" w:rsidP="009466BE">
            <w:pPr>
              <w:spacing w:line="360" w:lineRule="auto"/>
              <w:rPr>
                <w:rFonts w:ascii="Arial" w:hAnsi="Arial" w:cs="Arial"/>
                <w:sz w:val="24"/>
                <w:szCs w:val="24"/>
              </w:rPr>
            </w:pPr>
          </w:p>
          <w:p w:rsidR="00D722AA" w:rsidRPr="00925119" w:rsidRDefault="00D722AA" w:rsidP="009466BE">
            <w:pPr>
              <w:spacing w:line="360" w:lineRule="auto"/>
              <w:rPr>
                <w:rFonts w:ascii="Arial" w:hAnsi="Arial" w:cs="Arial"/>
                <w:sz w:val="24"/>
                <w:szCs w:val="24"/>
              </w:rPr>
            </w:pPr>
          </w:p>
          <w:p w:rsidR="00D722AA" w:rsidRPr="00925119" w:rsidRDefault="00D722AA" w:rsidP="009466BE">
            <w:pPr>
              <w:spacing w:line="360" w:lineRule="auto"/>
              <w:rPr>
                <w:rFonts w:ascii="Arial" w:hAnsi="Arial" w:cs="Arial"/>
                <w:sz w:val="24"/>
                <w:szCs w:val="24"/>
              </w:rPr>
            </w:pPr>
          </w:p>
          <w:p w:rsidR="00D722AA" w:rsidRPr="00925119" w:rsidRDefault="00D722AA" w:rsidP="009466BE">
            <w:pPr>
              <w:spacing w:line="360" w:lineRule="auto"/>
              <w:rPr>
                <w:rFonts w:ascii="Arial" w:hAnsi="Arial" w:cs="Arial"/>
                <w:sz w:val="24"/>
                <w:szCs w:val="24"/>
              </w:rPr>
            </w:pPr>
          </w:p>
          <w:p w:rsidR="00D722AA" w:rsidRPr="00925119" w:rsidRDefault="00D722AA" w:rsidP="009466BE">
            <w:pPr>
              <w:spacing w:line="360" w:lineRule="auto"/>
              <w:rPr>
                <w:rFonts w:ascii="Arial" w:hAnsi="Arial" w:cs="Arial"/>
                <w:sz w:val="24"/>
                <w:szCs w:val="24"/>
              </w:rPr>
            </w:pPr>
          </w:p>
          <w:p w:rsidR="00D722AA" w:rsidRPr="00925119" w:rsidRDefault="00D722AA" w:rsidP="009466BE">
            <w:pPr>
              <w:spacing w:line="360" w:lineRule="auto"/>
              <w:rPr>
                <w:rFonts w:ascii="Arial" w:hAnsi="Arial" w:cs="Arial"/>
                <w:sz w:val="24"/>
                <w:szCs w:val="24"/>
              </w:rPr>
            </w:pPr>
          </w:p>
          <w:p w:rsidR="006D2344" w:rsidRPr="00925119" w:rsidRDefault="00D722AA" w:rsidP="009466BE">
            <w:pPr>
              <w:pStyle w:val="ListParagraph"/>
              <w:numPr>
                <w:ilvl w:val="0"/>
                <w:numId w:val="3"/>
              </w:numPr>
              <w:spacing w:line="360" w:lineRule="auto"/>
              <w:rPr>
                <w:rFonts w:ascii="Arial" w:hAnsi="Arial" w:cs="Arial"/>
                <w:sz w:val="24"/>
                <w:szCs w:val="24"/>
              </w:rPr>
            </w:pPr>
            <w:r w:rsidRPr="00925119">
              <w:rPr>
                <w:rFonts w:ascii="Arial" w:hAnsi="Arial" w:cs="Arial"/>
                <w:sz w:val="24"/>
                <w:szCs w:val="24"/>
              </w:rPr>
              <w:t>Find elbow partners and explore tans.</w:t>
            </w:r>
          </w:p>
          <w:p w:rsidR="00D722AA" w:rsidRPr="00925119" w:rsidRDefault="00D722AA" w:rsidP="009466BE">
            <w:pPr>
              <w:spacing w:line="360" w:lineRule="auto"/>
              <w:rPr>
                <w:rFonts w:ascii="Arial" w:hAnsi="Arial" w:cs="Arial"/>
                <w:sz w:val="24"/>
                <w:szCs w:val="24"/>
              </w:rPr>
            </w:pPr>
          </w:p>
          <w:p w:rsidR="00D722AA" w:rsidRPr="00925119" w:rsidRDefault="00D722AA" w:rsidP="009466BE">
            <w:pPr>
              <w:spacing w:line="360" w:lineRule="auto"/>
              <w:rPr>
                <w:rFonts w:ascii="Arial" w:hAnsi="Arial" w:cs="Arial"/>
                <w:sz w:val="24"/>
                <w:szCs w:val="24"/>
              </w:rPr>
            </w:pPr>
          </w:p>
          <w:p w:rsidR="00D722AA" w:rsidRPr="00925119" w:rsidRDefault="00D722AA" w:rsidP="009466BE">
            <w:pPr>
              <w:spacing w:line="360" w:lineRule="auto"/>
              <w:rPr>
                <w:rFonts w:ascii="Arial" w:hAnsi="Arial" w:cs="Arial"/>
                <w:sz w:val="24"/>
                <w:szCs w:val="24"/>
              </w:rPr>
            </w:pPr>
          </w:p>
          <w:p w:rsidR="00D722AA" w:rsidRPr="00925119" w:rsidRDefault="00D722AA" w:rsidP="009466BE">
            <w:pPr>
              <w:pStyle w:val="ListParagraph"/>
              <w:numPr>
                <w:ilvl w:val="0"/>
                <w:numId w:val="8"/>
              </w:numPr>
              <w:spacing w:line="360" w:lineRule="auto"/>
              <w:rPr>
                <w:rFonts w:ascii="Arial" w:hAnsi="Arial" w:cs="Arial"/>
                <w:sz w:val="24"/>
                <w:szCs w:val="24"/>
              </w:rPr>
            </w:pPr>
            <w:r w:rsidRPr="00925119">
              <w:rPr>
                <w:rFonts w:ascii="Arial" w:hAnsi="Arial" w:cs="Arial"/>
                <w:sz w:val="24"/>
                <w:szCs w:val="24"/>
              </w:rPr>
              <w:t>Consider tans and answer questions.</w:t>
            </w:r>
          </w:p>
          <w:p w:rsidR="005017A2" w:rsidRPr="00925119" w:rsidRDefault="005017A2" w:rsidP="009466BE">
            <w:pPr>
              <w:spacing w:line="360" w:lineRule="auto"/>
              <w:rPr>
                <w:rFonts w:ascii="Arial" w:hAnsi="Arial" w:cs="Arial"/>
                <w:sz w:val="24"/>
                <w:szCs w:val="24"/>
              </w:rPr>
            </w:pPr>
          </w:p>
          <w:p w:rsidR="005017A2" w:rsidRPr="00925119" w:rsidRDefault="005017A2" w:rsidP="009466BE">
            <w:pPr>
              <w:spacing w:line="360" w:lineRule="auto"/>
              <w:rPr>
                <w:rFonts w:ascii="Arial" w:hAnsi="Arial" w:cs="Arial"/>
                <w:sz w:val="24"/>
                <w:szCs w:val="24"/>
              </w:rPr>
            </w:pPr>
          </w:p>
          <w:p w:rsidR="005017A2" w:rsidRPr="00925119" w:rsidRDefault="005017A2" w:rsidP="009466BE">
            <w:pPr>
              <w:spacing w:line="360" w:lineRule="auto"/>
              <w:rPr>
                <w:rFonts w:ascii="Arial" w:hAnsi="Arial" w:cs="Arial"/>
                <w:sz w:val="24"/>
                <w:szCs w:val="24"/>
              </w:rPr>
            </w:pPr>
          </w:p>
          <w:p w:rsidR="005017A2" w:rsidRPr="00925119" w:rsidRDefault="005017A2" w:rsidP="009466BE">
            <w:pPr>
              <w:spacing w:line="360" w:lineRule="auto"/>
              <w:rPr>
                <w:rFonts w:ascii="Arial" w:hAnsi="Arial" w:cs="Arial"/>
                <w:sz w:val="24"/>
                <w:szCs w:val="24"/>
              </w:rPr>
            </w:pPr>
          </w:p>
          <w:p w:rsidR="005017A2" w:rsidRPr="00925119" w:rsidRDefault="005017A2" w:rsidP="009466BE">
            <w:pPr>
              <w:spacing w:line="360" w:lineRule="auto"/>
              <w:rPr>
                <w:rFonts w:ascii="Arial" w:hAnsi="Arial" w:cs="Arial"/>
                <w:sz w:val="24"/>
                <w:szCs w:val="24"/>
              </w:rPr>
            </w:pPr>
          </w:p>
          <w:p w:rsidR="005017A2" w:rsidRPr="00925119" w:rsidRDefault="005017A2" w:rsidP="009466BE">
            <w:pPr>
              <w:spacing w:line="360" w:lineRule="auto"/>
              <w:rPr>
                <w:rFonts w:ascii="Arial" w:hAnsi="Arial" w:cs="Arial"/>
                <w:sz w:val="24"/>
                <w:szCs w:val="24"/>
              </w:rPr>
            </w:pPr>
          </w:p>
          <w:p w:rsidR="005017A2" w:rsidRPr="00925119" w:rsidRDefault="005017A2" w:rsidP="009466BE">
            <w:pPr>
              <w:spacing w:line="360" w:lineRule="auto"/>
              <w:rPr>
                <w:rFonts w:ascii="Arial" w:hAnsi="Arial" w:cs="Arial"/>
                <w:sz w:val="24"/>
                <w:szCs w:val="24"/>
              </w:rPr>
            </w:pPr>
          </w:p>
          <w:p w:rsidR="005017A2" w:rsidRPr="00925119" w:rsidRDefault="005017A2" w:rsidP="009466BE">
            <w:pPr>
              <w:pStyle w:val="ListParagraph"/>
              <w:numPr>
                <w:ilvl w:val="0"/>
                <w:numId w:val="12"/>
              </w:numPr>
              <w:spacing w:line="360" w:lineRule="auto"/>
              <w:rPr>
                <w:rFonts w:ascii="Arial" w:hAnsi="Arial" w:cs="Arial"/>
                <w:sz w:val="24"/>
                <w:szCs w:val="24"/>
              </w:rPr>
            </w:pPr>
            <w:r w:rsidRPr="00925119">
              <w:rPr>
                <w:rFonts w:ascii="Arial" w:hAnsi="Arial" w:cs="Arial"/>
                <w:sz w:val="24"/>
                <w:szCs w:val="24"/>
              </w:rPr>
              <w:t>Students will discuss with each other, answer teacher questions, respond to questions using whiteboards for formative assessment and interact with the curriculum using the SB.</w:t>
            </w:r>
          </w:p>
          <w:p w:rsidR="005017A2" w:rsidRPr="00925119" w:rsidRDefault="005017A2" w:rsidP="009466BE">
            <w:pPr>
              <w:spacing w:line="360" w:lineRule="auto"/>
              <w:rPr>
                <w:rFonts w:ascii="Arial" w:hAnsi="Arial" w:cs="Arial"/>
                <w:sz w:val="24"/>
                <w:szCs w:val="24"/>
              </w:rPr>
            </w:pPr>
          </w:p>
          <w:p w:rsidR="005017A2" w:rsidRPr="00925119" w:rsidRDefault="005017A2" w:rsidP="009466BE">
            <w:pPr>
              <w:spacing w:line="360" w:lineRule="auto"/>
              <w:rPr>
                <w:rFonts w:ascii="Arial" w:hAnsi="Arial" w:cs="Arial"/>
                <w:sz w:val="24"/>
                <w:szCs w:val="24"/>
              </w:rPr>
            </w:pPr>
          </w:p>
          <w:p w:rsidR="005017A2" w:rsidRPr="00925119" w:rsidRDefault="005017A2" w:rsidP="009466BE">
            <w:pPr>
              <w:spacing w:line="360" w:lineRule="auto"/>
              <w:rPr>
                <w:rFonts w:ascii="Arial" w:hAnsi="Arial" w:cs="Arial"/>
                <w:sz w:val="24"/>
                <w:szCs w:val="24"/>
              </w:rPr>
            </w:pPr>
          </w:p>
          <w:p w:rsidR="005017A2" w:rsidRPr="00925119" w:rsidRDefault="005017A2" w:rsidP="009466BE">
            <w:pPr>
              <w:spacing w:line="360" w:lineRule="auto"/>
              <w:rPr>
                <w:rFonts w:ascii="Arial" w:hAnsi="Arial" w:cs="Arial"/>
                <w:sz w:val="24"/>
                <w:szCs w:val="24"/>
              </w:rPr>
            </w:pPr>
          </w:p>
          <w:p w:rsidR="005017A2" w:rsidRPr="00925119" w:rsidRDefault="005017A2" w:rsidP="009466BE">
            <w:pPr>
              <w:spacing w:line="360" w:lineRule="auto"/>
              <w:rPr>
                <w:rFonts w:ascii="Arial" w:hAnsi="Arial" w:cs="Arial"/>
                <w:sz w:val="24"/>
                <w:szCs w:val="24"/>
              </w:rPr>
            </w:pPr>
          </w:p>
          <w:p w:rsidR="005017A2" w:rsidRPr="00925119" w:rsidRDefault="005017A2" w:rsidP="009466BE">
            <w:pPr>
              <w:spacing w:line="360" w:lineRule="auto"/>
              <w:rPr>
                <w:rFonts w:ascii="Arial" w:hAnsi="Arial" w:cs="Arial"/>
                <w:sz w:val="24"/>
                <w:szCs w:val="24"/>
              </w:rPr>
            </w:pPr>
          </w:p>
          <w:p w:rsidR="005017A2" w:rsidRPr="00925119" w:rsidRDefault="005017A2" w:rsidP="009466BE">
            <w:pPr>
              <w:spacing w:line="360" w:lineRule="auto"/>
              <w:rPr>
                <w:rFonts w:ascii="Arial" w:hAnsi="Arial" w:cs="Arial"/>
                <w:sz w:val="24"/>
                <w:szCs w:val="24"/>
              </w:rPr>
            </w:pPr>
          </w:p>
        </w:tc>
      </w:tr>
      <w:tr w:rsidR="006D2344" w:rsidRPr="00925119" w:rsidTr="00925119">
        <w:tc>
          <w:tcPr>
            <w:tcW w:w="10278" w:type="dxa"/>
            <w:gridSpan w:val="3"/>
            <w:shd w:val="clear" w:color="auto" w:fill="CCCCCC"/>
          </w:tcPr>
          <w:p w:rsidR="006D2344" w:rsidRPr="00925119" w:rsidRDefault="0054086F" w:rsidP="009466BE">
            <w:pPr>
              <w:spacing w:line="360" w:lineRule="auto"/>
              <w:jc w:val="both"/>
              <w:rPr>
                <w:rFonts w:ascii="Arial" w:hAnsi="Arial" w:cs="Arial"/>
                <w:sz w:val="24"/>
                <w:szCs w:val="24"/>
              </w:rPr>
            </w:pPr>
            <w:r w:rsidRPr="00925119">
              <w:rPr>
                <w:rFonts w:ascii="Arial" w:hAnsi="Arial" w:cs="Arial"/>
                <w:i/>
                <w:sz w:val="24"/>
                <w:szCs w:val="24"/>
              </w:rPr>
              <w:lastRenderedPageBreak/>
              <w:t xml:space="preserve">Lesson Development – Math Stations </w:t>
            </w:r>
            <w:r w:rsidR="00D722AA" w:rsidRPr="00925119">
              <w:rPr>
                <w:rFonts w:ascii="Arial" w:hAnsi="Arial" w:cs="Arial"/>
                <w:i/>
                <w:sz w:val="24"/>
                <w:szCs w:val="24"/>
              </w:rPr>
              <w:t>15:00 per station (4)</w:t>
            </w:r>
          </w:p>
        </w:tc>
      </w:tr>
      <w:tr w:rsidR="006D2344" w:rsidRPr="00925119" w:rsidTr="00883CBB">
        <w:tc>
          <w:tcPr>
            <w:tcW w:w="817" w:type="dxa"/>
            <w:tcBorders>
              <w:bottom w:val="single" w:sz="4" w:space="0" w:color="auto"/>
            </w:tcBorders>
          </w:tcPr>
          <w:p w:rsidR="006D2344" w:rsidRPr="00925119" w:rsidRDefault="00D722AA" w:rsidP="009466BE">
            <w:pPr>
              <w:spacing w:line="360" w:lineRule="auto"/>
              <w:jc w:val="both"/>
              <w:rPr>
                <w:rFonts w:ascii="Arial" w:hAnsi="Arial" w:cs="Arial"/>
                <w:sz w:val="24"/>
                <w:szCs w:val="24"/>
              </w:rPr>
            </w:pPr>
            <w:r w:rsidRPr="00925119">
              <w:rPr>
                <w:rFonts w:ascii="Arial" w:hAnsi="Arial" w:cs="Arial"/>
                <w:sz w:val="24"/>
                <w:szCs w:val="24"/>
              </w:rPr>
              <w:t>60:00</w:t>
            </w:r>
          </w:p>
          <w:p w:rsidR="00D722AA" w:rsidRPr="00925119" w:rsidRDefault="00D722AA" w:rsidP="009466BE">
            <w:pPr>
              <w:spacing w:line="360" w:lineRule="auto"/>
              <w:jc w:val="both"/>
              <w:rPr>
                <w:rFonts w:ascii="Arial" w:hAnsi="Arial" w:cs="Arial"/>
                <w:sz w:val="24"/>
                <w:szCs w:val="24"/>
              </w:rPr>
            </w:pPr>
          </w:p>
        </w:tc>
        <w:tc>
          <w:tcPr>
            <w:tcW w:w="5321" w:type="dxa"/>
            <w:tcBorders>
              <w:bottom w:val="single" w:sz="4" w:space="0" w:color="auto"/>
            </w:tcBorders>
          </w:tcPr>
          <w:p w:rsidR="006D2344" w:rsidRPr="00925119" w:rsidRDefault="00426611"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Students will move to math st</w:t>
            </w:r>
            <w:r w:rsidR="00B47B59" w:rsidRPr="00925119">
              <w:rPr>
                <w:rFonts w:ascii="Arial" w:hAnsi="Arial" w:cs="Arial"/>
                <w:sz w:val="24"/>
                <w:szCs w:val="24"/>
              </w:rPr>
              <w:t>ations and complete the tasks prepared previously by the teacher.</w:t>
            </w:r>
          </w:p>
          <w:p w:rsidR="00B47B59" w:rsidRPr="00925119" w:rsidRDefault="00B47B59"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 xml:space="preserve">Each station will be 15:00. </w:t>
            </w:r>
          </w:p>
          <w:p w:rsidR="00B47B59" w:rsidRPr="00925119" w:rsidRDefault="00B47B59"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lastRenderedPageBreak/>
              <w:t xml:space="preserve">Give the students a two minute warning, then a one minute warning for them to wrap up and begin cleaning the station. </w:t>
            </w:r>
          </w:p>
          <w:p w:rsidR="00B47B59" w:rsidRPr="00925119" w:rsidRDefault="00B47B59"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After 15:00 is up, tell them that the group at Station 1 will move to Station 2; the group at Station 2 will move to Station 3; and so on.</w:t>
            </w:r>
          </w:p>
          <w:p w:rsidR="00B47B59" w:rsidRDefault="00B47B59"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Remind them that we move quietly and carefully.</w:t>
            </w:r>
          </w:p>
          <w:p w:rsidR="00925119" w:rsidRPr="00925119" w:rsidRDefault="00925119" w:rsidP="009466BE">
            <w:pPr>
              <w:pStyle w:val="ListParagraph"/>
              <w:numPr>
                <w:ilvl w:val="0"/>
                <w:numId w:val="3"/>
              </w:numPr>
              <w:spacing w:line="360" w:lineRule="auto"/>
              <w:jc w:val="both"/>
              <w:rPr>
                <w:rFonts w:ascii="Arial" w:hAnsi="Arial" w:cs="Arial"/>
                <w:sz w:val="24"/>
                <w:szCs w:val="24"/>
              </w:rPr>
            </w:pPr>
            <w:r>
              <w:rPr>
                <w:rFonts w:ascii="Arial" w:hAnsi="Arial" w:cs="Arial"/>
                <w:sz w:val="24"/>
                <w:szCs w:val="24"/>
              </w:rPr>
              <w:t>The teacher will work with groups for 13:00; then move around the room to assess group station activi</w:t>
            </w:r>
            <w:r w:rsidR="00682CE6">
              <w:rPr>
                <w:rFonts w:ascii="Arial" w:hAnsi="Arial" w:cs="Arial"/>
                <w:sz w:val="24"/>
                <w:szCs w:val="24"/>
              </w:rPr>
              <w:t>ty.</w:t>
            </w:r>
          </w:p>
          <w:p w:rsidR="006D2344" w:rsidRPr="00925119" w:rsidRDefault="006D2344"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Pr="00925119" w:rsidRDefault="007E25E2" w:rsidP="009466BE">
            <w:pPr>
              <w:pStyle w:val="ListParagraph"/>
              <w:spacing w:line="360" w:lineRule="auto"/>
              <w:ind w:left="360"/>
              <w:jc w:val="both"/>
              <w:rPr>
                <w:rFonts w:ascii="Arial" w:hAnsi="Arial" w:cs="Arial"/>
                <w:sz w:val="24"/>
                <w:szCs w:val="24"/>
              </w:rPr>
            </w:pPr>
          </w:p>
          <w:p w:rsidR="007E25E2" w:rsidRDefault="007E25E2"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After all stations have been completed and cleaned up, bring students back to the SB for lesson closure.</w:t>
            </w:r>
          </w:p>
          <w:p w:rsidR="00682CE6" w:rsidRDefault="00682CE6" w:rsidP="00682CE6">
            <w:pPr>
              <w:spacing w:line="360" w:lineRule="auto"/>
              <w:jc w:val="both"/>
              <w:rPr>
                <w:rFonts w:ascii="Arial" w:hAnsi="Arial" w:cs="Arial"/>
                <w:szCs w:val="24"/>
              </w:rPr>
            </w:pPr>
          </w:p>
          <w:p w:rsidR="00682CE6" w:rsidRPr="00682CE6" w:rsidRDefault="00682CE6" w:rsidP="00682CE6">
            <w:pPr>
              <w:spacing w:line="360" w:lineRule="auto"/>
              <w:jc w:val="both"/>
              <w:rPr>
                <w:rFonts w:ascii="Arial" w:hAnsi="Arial" w:cs="Arial"/>
                <w:szCs w:val="24"/>
              </w:rPr>
            </w:pPr>
          </w:p>
        </w:tc>
        <w:tc>
          <w:tcPr>
            <w:tcW w:w="4140" w:type="dxa"/>
            <w:tcBorders>
              <w:bottom w:val="single" w:sz="4" w:space="0" w:color="auto"/>
            </w:tcBorders>
          </w:tcPr>
          <w:p w:rsidR="006D2344" w:rsidRPr="00925119" w:rsidRDefault="00426611" w:rsidP="009466BE">
            <w:pPr>
              <w:spacing w:line="360" w:lineRule="auto"/>
              <w:jc w:val="both"/>
              <w:rPr>
                <w:rFonts w:ascii="Arial" w:hAnsi="Arial" w:cs="Arial"/>
                <w:sz w:val="24"/>
                <w:szCs w:val="24"/>
              </w:rPr>
            </w:pPr>
            <w:r w:rsidRPr="00925119">
              <w:rPr>
                <w:rFonts w:ascii="Arial" w:hAnsi="Arial" w:cs="Arial"/>
                <w:sz w:val="24"/>
                <w:szCs w:val="24"/>
              </w:rPr>
              <w:lastRenderedPageBreak/>
              <w:t>Students will complete the following tasks at these stations:</w:t>
            </w:r>
            <w:r w:rsidR="006D2344" w:rsidRPr="00925119">
              <w:rPr>
                <w:rFonts w:ascii="Arial" w:hAnsi="Arial" w:cs="Arial"/>
                <w:sz w:val="24"/>
                <w:szCs w:val="24"/>
              </w:rPr>
              <w:t xml:space="preserve"> </w:t>
            </w:r>
          </w:p>
          <w:p w:rsidR="00426611" w:rsidRPr="00925119" w:rsidRDefault="00426611" w:rsidP="009466BE">
            <w:pPr>
              <w:spacing w:line="360" w:lineRule="auto"/>
              <w:jc w:val="both"/>
              <w:rPr>
                <w:rFonts w:ascii="Arial" w:hAnsi="Arial" w:cs="Arial"/>
                <w:sz w:val="24"/>
                <w:szCs w:val="24"/>
              </w:rPr>
            </w:pPr>
          </w:p>
          <w:p w:rsidR="006D2344" w:rsidRPr="00925119" w:rsidRDefault="00426611" w:rsidP="009466BE">
            <w:pPr>
              <w:spacing w:line="360" w:lineRule="auto"/>
              <w:jc w:val="both"/>
              <w:rPr>
                <w:rFonts w:ascii="Arial" w:hAnsi="Arial" w:cs="Arial"/>
                <w:b/>
                <w:sz w:val="24"/>
                <w:szCs w:val="24"/>
                <w:u w:val="single"/>
              </w:rPr>
            </w:pPr>
            <w:r w:rsidRPr="00925119">
              <w:rPr>
                <w:rFonts w:ascii="Arial" w:hAnsi="Arial" w:cs="Arial"/>
                <w:b/>
                <w:sz w:val="24"/>
                <w:szCs w:val="24"/>
                <w:u w:val="single"/>
              </w:rPr>
              <w:t>Station #1 (Teacher Station)</w:t>
            </w:r>
          </w:p>
          <w:p w:rsidR="00426611" w:rsidRPr="00925119" w:rsidRDefault="00426611"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lastRenderedPageBreak/>
              <w:t>Students and teacher will discuss plane figures, angles, vertices and other properties of plane figures</w:t>
            </w:r>
          </w:p>
          <w:p w:rsidR="00FF4159" w:rsidRPr="00925119" w:rsidRDefault="00426611"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 xml:space="preserve">The teacher will assess student </w:t>
            </w:r>
            <w:r w:rsidR="00FF4159" w:rsidRPr="00925119">
              <w:rPr>
                <w:rFonts w:ascii="Arial" w:hAnsi="Arial" w:cs="Arial"/>
                <w:sz w:val="24"/>
                <w:szCs w:val="24"/>
              </w:rPr>
              <w:t>fluency in vocabulary and comprehension while students draw shapes, lines of symmetry and manipulate tans and other shapes to find congruency</w:t>
            </w:r>
          </w:p>
          <w:p w:rsidR="00426611" w:rsidRPr="00925119" w:rsidRDefault="00FF4159"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The teacher will also discuss parallelograms and other shapes to prepare for identification of other polygons.</w:t>
            </w:r>
          </w:p>
          <w:p w:rsidR="00FF4159" w:rsidRPr="00925119" w:rsidRDefault="00FF4159" w:rsidP="009466BE">
            <w:pPr>
              <w:spacing w:line="360" w:lineRule="auto"/>
              <w:jc w:val="both"/>
              <w:rPr>
                <w:rFonts w:ascii="Arial" w:hAnsi="Arial" w:cs="Arial"/>
                <w:sz w:val="24"/>
                <w:szCs w:val="24"/>
              </w:rPr>
            </w:pPr>
          </w:p>
          <w:p w:rsidR="00FF4159" w:rsidRPr="00925119" w:rsidRDefault="00FF4159" w:rsidP="009466BE">
            <w:pPr>
              <w:spacing w:line="360" w:lineRule="auto"/>
              <w:jc w:val="both"/>
              <w:rPr>
                <w:rFonts w:ascii="Arial" w:hAnsi="Arial" w:cs="Arial"/>
                <w:b/>
                <w:sz w:val="24"/>
                <w:szCs w:val="24"/>
                <w:u w:val="single"/>
              </w:rPr>
            </w:pPr>
            <w:r w:rsidRPr="00925119">
              <w:rPr>
                <w:rFonts w:ascii="Arial" w:hAnsi="Arial" w:cs="Arial"/>
                <w:b/>
                <w:sz w:val="24"/>
                <w:szCs w:val="24"/>
                <w:u w:val="single"/>
              </w:rPr>
              <w:t>Station #2 (Games/Sorts)</w:t>
            </w:r>
          </w:p>
          <w:p w:rsidR="00FF4159" w:rsidRPr="00925119" w:rsidRDefault="00FF4159" w:rsidP="009466BE">
            <w:pPr>
              <w:pStyle w:val="ListParagraph"/>
              <w:numPr>
                <w:ilvl w:val="0"/>
                <w:numId w:val="10"/>
              </w:numPr>
              <w:spacing w:line="360" w:lineRule="auto"/>
              <w:jc w:val="both"/>
              <w:rPr>
                <w:rFonts w:ascii="Arial" w:hAnsi="Arial" w:cs="Arial"/>
                <w:sz w:val="24"/>
                <w:szCs w:val="24"/>
              </w:rPr>
            </w:pPr>
            <w:r w:rsidRPr="00925119">
              <w:rPr>
                <w:rFonts w:ascii="Arial" w:hAnsi="Arial" w:cs="Arial"/>
                <w:sz w:val="24"/>
                <w:szCs w:val="24"/>
              </w:rPr>
              <w:t xml:space="preserve">Using tangrams and prepared puzzles, students will manipulate tans to solve them. Students will use spatial awareness, problem solving skills and creativity in order to complete the tasks. </w:t>
            </w:r>
          </w:p>
          <w:p w:rsidR="00FF4159" w:rsidRPr="00925119" w:rsidRDefault="00FF4159" w:rsidP="009466BE">
            <w:pPr>
              <w:pStyle w:val="ListParagraph"/>
              <w:numPr>
                <w:ilvl w:val="0"/>
                <w:numId w:val="10"/>
              </w:numPr>
              <w:spacing w:line="360" w:lineRule="auto"/>
              <w:jc w:val="both"/>
              <w:rPr>
                <w:rFonts w:ascii="Arial" w:hAnsi="Arial" w:cs="Arial"/>
                <w:sz w:val="24"/>
                <w:szCs w:val="24"/>
              </w:rPr>
            </w:pPr>
            <w:r w:rsidRPr="00925119">
              <w:rPr>
                <w:rFonts w:ascii="Arial" w:hAnsi="Arial" w:cs="Arial"/>
                <w:sz w:val="24"/>
                <w:szCs w:val="24"/>
              </w:rPr>
              <w:t xml:space="preserve">Students will have </w:t>
            </w:r>
            <w:r w:rsidR="006A133F" w:rsidRPr="00925119">
              <w:rPr>
                <w:rFonts w:ascii="Arial" w:hAnsi="Arial" w:cs="Arial"/>
                <w:sz w:val="24"/>
                <w:szCs w:val="24"/>
              </w:rPr>
              <w:t>the opportunity t</w:t>
            </w:r>
            <w:r w:rsidRPr="00925119">
              <w:rPr>
                <w:rFonts w:ascii="Arial" w:hAnsi="Arial" w:cs="Arial"/>
                <w:sz w:val="24"/>
                <w:szCs w:val="24"/>
              </w:rPr>
              <w:t>o complete two tasks</w:t>
            </w:r>
            <w:r w:rsidR="006A133F" w:rsidRPr="00925119">
              <w:rPr>
                <w:rFonts w:ascii="Arial" w:hAnsi="Arial" w:cs="Arial"/>
                <w:sz w:val="24"/>
                <w:szCs w:val="24"/>
              </w:rPr>
              <w:t xml:space="preserve"> of their choosing, record their results and share them with the teacher.</w:t>
            </w:r>
          </w:p>
          <w:p w:rsidR="006A133F" w:rsidRPr="00925119" w:rsidRDefault="006A133F" w:rsidP="009466BE">
            <w:pPr>
              <w:spacing w:line="360" w:lineRule="auto"/>
              <w:jc w:val="both"/>
              <w:rPr>
                <w:rFonts w:ascii="Arial" w:hAnsi="Arial" w:cs="Arial"/>
                <w:sz w:val="24"/>
                <w:szCs w:val="24"/>
              </w:rPr>
            </w:pPr>
          </w:p>
          <w:p w:rsidR="006A133F" w:rsidRPr="00925119" w:rsidRDefault="006A133F" w:rsidP="009466BE">
            <w:pPr>
              <w:spacing w:line="360" w:lineRule="auto"/>
              <w:jc w:val="both"/>
              <w:rPr>
                <w:rFonts w:ascii="Arial" w:hAnsi="Arial" w:cs="Arial"/>
                <w:b/>
                <w:sz w:val="24"/>
                <w:szCs w:val="24"/>
                <w:u w:val="single"/>
              </w:rPr>
            </w:pPr>
            <w:r w:rsidRPr="00925119">
              <w:rPr>
                <w:rFonts w:ascii="Arial" w:hAnsi="Arial" w:cs="Arial"/>
                <w:b/>
                <w:sz w:val="24"/>
                <w:szCs w:val="24"/>
                <w:u w:val="single"/>
              </w:rPr>
              <w:t>Station #3 (SMART Board)</w:t>
            </w:r>
          </w:p>
          <w:p w:rsidR="006A133F" w:rsidRPr="00925119" w:rsidRDefault="006A133F" w:rsidP="009466BE">
            <w:pPr>
              <w:pStyle w:val="ListParagraph"/>
              <w:numPr>
                <w:ilvl w:val="0"/>
                <w:numId w:val="11"/>
              </w:numPr>
              <w:spacing w:line="360" w:lineRule="auto"/>
              <w:jc w:val="both"/>
              <w:rPr>
                <w:rFonts w:ascii="Arial" w:hAnsi="Arial" w:cs="Arial"/>
                <w:sz w:val="24"/>
                <w:szCs w:val="24"/>
              </w:rPr>
            </w:pPr>
            <w:r w:rsidRPr="00925119">
              <w:rPr>
                <w:rFonts w:ascii="Arial" w:hAnsi="Arial" w:cs="Arial"/>
                <w:sz w:val="24"/>
                <w:szCs w:val="24"/>
              </w:rPr>
              <w:t xml:space="preserve">Students will work together to solve tangram puzzles on the SB and then an online site (PBS </w:t>
            </w:r>
            <w:r w:rsidRPr="00925119">
              <w:rPr>
                <w:rFonts w:ascii="Arial" w:hAnsi="Arial" w:cs="Arial"/>
                <w:sz w:val="24"/>
                <w:szCs w:val="24"/>
              </w:rPr>
              <w:lastRenderedPageBreak/>
              <w:t>Kids).</w:t>
            </w:r>
          </w:p>
          <w:p w:rsidR="006A133F" w:rsidRPr="00925119" w:rsidRDefault="006A133F" w:rsidP="009466BE">
            <w:pPr>
              <w:spacing w:line="360" w:lineRule="auto"/>
              <w:jc w:val="both"/>
              <w:rPr>
                <w:rFonts w:ascii="Arial" w:hAnsi="Arial" w:cs="Arial"/>
                <w:sz w:val="24"/>
                <w:szCs w:val="24"/>
              </w:rPr>
            </w:pPr>
          </w:p>
          <w:p w:rsidR="006A133F" w:rsidRPr="00925119" w:rsidRDefault="006A133F" w:rsidP="009466BE">
            <w:pPr>
              <w:spacing w:line="360" w:lineRule="auto"/>
              <w:jc w:val="both"/>
              <w:rPr>
                <w:rFonts w:ascii="Arial" w:hAnsi="Arial" w:cs="Arial"/>
                <w:b/>
                <w:sz w:val="24"/>
                <w:szCs w:val="24"/>
                <w:u w:val="single"/>
              </w:rPr>
            </w:pPr>
            <w:r w:rsidRPr="00925119">
              <w:rPr>
                <w:rFonts w:ascii="Arial" w:hAnsi="Arial" w:cs="Arial"/>
                <w:b/>
                <w:sz w:val="24"/>
                <w:szCs w:val="24"/>
                <w:u w:val="single"/>
              </w:rPr>
              <w:t>Station #4 (Literacy Station)</w:t>
            </w:r>
          </w:p>
          <w:p w:rsidR="006A133F" w:rsidRPr="00925119" w:rsidRDefault="006A133F" w:rsidP="009466BE">
            <w:pPr>
              <w:pStyle w:val="ListParagraph"/>
              <w:numPr>
                <w:ilvl w:val="0"/>
                <w:numId w:val="11"/>
              </w:numPr>
              <w:spacing w:line="360" w:lineRule="auto"/>
              <w:jc w:val="both"/>
              <w:rPr>
                <w:rFonts w:ascii="Arial" w:hAnsi="Arial" w:cs="Arial"/>
                <w:sz w:val="24"/>
                <w:szCs w:val="24"/>
              </w:rPr>
            </w:pPr>
            <w:r w:rsidRPr="00925119">
              <w:rPr>
                <w:rFonts w:ascii="Arial" w:hAnsi="Arial" w:cs="Arial"/>
                <w:sz w:val="24"/>
                <w:szCs w:val="24"/>
              </w:rPr>
              <w:t xml:space="preserve">Students will read Grandfather Tang’s Story and then write their own short story. </w:t>
            </w:r>
          </w:p>
          <w:p w:rsidR="006A133F" w:rsidRPr="00925119" w:rsidRDefault="006A133F" w:rsidP="009466BE">
            <w:pPr>
              <w:pStyle w:val="ListParagraph"/>
              <w:numPr>
                <w:ilvl w:val="0"/>
                <w:numId w:val="11"/>
              </w:numPr>
              <w:spacing w:line="360" w:lineRule="auto"/>
              <w:jc w:val="both"/>
              <w:rPr>
                <w:rFonts w:ascii="Arial" w:hAnsi="Arial" w:cs="Arial"/>
                <w:sz w:val="24"/>
                <w:szCs w:val="24"/>
              </w:rPr>
            </w:pPr>
            <w:r w:rsidRPr="00925119">
              <w:rPr>
                <w:rFonts w:ascii="Arial" w:hAnsi="Arial" w:cs="Arial"/>
                <w:sz w:val="24"/>
                <w:szCs w:val="24"/>
              </w:rPr>
              <w:t>Students will use tangrams to illustrate their story in their writing journals.</w:t>
            </w:r>
          </w:p>
          <w:p w:rsidR="00426611" w:rsidRPr="00925119" w:rsidRDefault="00426611" w:rsidP="009466BE">
            <w:pPr>
              <w:spacing w:line="360" w:lineRule="auto"/>
              <w:jc w:val="both"/>
              <w:rPr>
                <w:rFonts w:ascii="Arial" w:hAnsi="Arial" w:cs="Arial"/>
                <w:sz w:val="24"/>
                <w:szCs w:val="24"/>
              </w:rPr>
            </w:pPr>
          </w:p>
        </w:tc>
      </w:tr>
      <w:tr w:rsidR="006D2344" w:rsidRPr="00925119" w:rsidTr="00925119">
        <w:tc>
          <w:tcPr>
            <w:tcW w:w="10278" w:type="dxa"/>
            <w:gridSpan w:val="3"/>
            <w:shd w:val="clear" w:color="auto" w:fill="CCCCCC"/>
          </w:tcPr>
          <w:p w:rsidR="006D2344" w:rsidRPr="00925119" w:rsidRDefault="006D2344" w:rsidP="009466BE">
            <w:pPr>
              <w:spacing w:line="360" w:lineRule="auto"/>
              <w:jc w:val="both"/>
              <w:rPr>
                <w:rFonts w:ascii="Arial" w:hAnsi="Arial" w:cs="Arial"/>
                <w:sz w:val="24"/>
                <w:szCs w:val="24"/>
              </w:rPr>
            </w:pPr>
            <w:r w:rsidRPr="00925119">
              <w:rPr>
                <w:rFonts w:ascii="Arial" w:hAnsi="Arial" w:cs="Arial"/>
                <w:i/>
                <w:sz w:val="24"/>
                <w:szCs w:val="24"/>
              </w:rPr>
              <w:lastRenderedPageBreak/>
              <w:t>Closure</w:t>
            </w:r>
            <w:r w:rsidRPr="00925119">
              <w:rPr>
                <w:rFonts w:ascii="Arial" w:hAnsi="Arial" w:cs="Arial"/>
                <w:sz w:val="24"/>
                <w:szCs w:val="24"/>
              </w:rPr>
              <w:t xml:space="preserve"> </w:t>
            </w:r>
          </w:p>
        </w:tc>
      </w:tr>
      <w:tr w:rsidR="006D2344" w:rsidRPr="00925119" w:rsidTr="00883CBB">
        <w:tc>
          <w:tcPr>
            <w:tcW w:w="817" w:type="dxa"/>
            <w:tcBorders>
              <w:bottom w:val="single" w:sz="4" w:space="0" w:color="auto"/>
            </w:tcBorders>
          </w:tcPr>
          <w:p w:rsidR="006D2344" w:rsidRPr="00925119" w:rsidRDefault="00D722AA" w:rsidP="009466BE">
            <w:pPr>
              <w:spacing w:line="360" w:lineRule="auto"/>
              <w:jc w:val="both"/>
              <w:rPr>
                <w:rFonts w:ascii="Arial" w:hAnsi="Arial" w:cs="Arial"/>
                <w:sz w:val="24"/>
                <w:szCs w:val="24"/>
              </w:rPr>
            </w:pPr>
            <w:r w:rsidRPr="00925119">
              <w:rPr>
                <w:rFonts w:ascii="Arial" w:hAnsi="Arial" w:cs="Arial"/>
                <w:sz w:val="24"/>
                <w:szCs w:val="24"/>
              </w:rPr>
              <w:t>5:00</w:t>
            </w:r>
          </w:p>
        </w:tc>
        <w:tc>
          <w:tcPr>
            <w:tcW w:w="5321" w:type="dxa"/>
            <w:tcBorders>
              <w:bottom w:val="single" w:sz="4" w:space="0" w:color="auto"/>
            </w:tcBorders>
          </w:tcPr>
          <w:p w:rsidR="007E25E2" w:rsidRPr="00925119" w:rsidRDefault="006D2344"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 xml:space="preserve"> </w:t>
            </w:r>
            <w:r w:rsidR="007E25E2" w:rsidRPr="00925119">
              <w:rPr>
                <w:rFonts w:ascii="Arial" w:hAnsi="Arial" w:cs="Arial"/>
                <w:sz w:val="24"/>
                <w:szCs w:val="24"/>
              </w:rPr>
              <w:t xml:space="preserve">Ask students if they liked working with the tangrams. What was their favorite part? Why? </w:t>
            </w:r>
          </w:p>
          <w:p w:rsidR="007E25E2" w:rsidRPr="00925119" w:rsidRDefault="007E25E2"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 xml:space="preserve">Ask if anyone would like to share their tangram/short story creations with the rest of the class. </w:t>
            </w:r>
          </w:p>
          <w:p w:rsidR="007E25E2" w:rsidRPr="00925119" w:rsidRDefault="007E25E2"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 xml:space="preserve">Ask others if they recognize the shapes (name them) the student used in creating a new puzzle. </w:t>
            </w:r>
          </w:p>
          <w:p w:rsidR="007E25E2" w:rsidRPr="00925119" w:rsidRDefault="007E25E2"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 xml:space="preserve">Ask students if they can see any congruent shapes. </w:t>
            </w:r>
          </w:p>
          <w:p w:rsidR="006D2344" w:rsidRPr="00925119" w:rsidRDefault="007E25E2"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 xml:space="preserve">Tell students that next time we will talk about 3 dimensional shapes. Ask if anyone knows what that could mean. Can they give examples? </w:t>
            </w:r>
          </w:p>
          <w:p w:rsidR="005017A2" w:rsidRPr="00925119" w:rsidRDefault="007E25E2"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Ask: why is it important that we know our shapes?</w:t>
            </w:r>
          </w:p>
          <w:p w:rsidR="005017A2" w:rsidRPr="00925119" w:rsidRDefault="005017A2"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 xml:space="preserve">Tell students that we will continue working on our shapes and continue to learn new </w:t>
            </w:r>
            <w:r w:rsidRPr="00925119">
              <w:rPr>
                <w:rFonts w:ascii="Arial" w:hAnsi="Arial" w:cs="Arial"/>
                <w:sz w:val="24"/>
                <w:szCs w:val="24"/>
              </w:rPr>
              <w:lastRenderedPageBreak/>
              <w:t xml:space="preserve">shapes and new ways to use those shapes. </w:t>
            </w:r>
          </w:p>
          <w:p w:rsidR="007E25E2" w:rsidRPr="00925119" w:rsidRDefault="005017A2"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 xml:space="preserve">Ask students to go back to their tables for the next lesson. </w:t>
            </w:r>
            <w:r w:rsidR="007E25E2" w:rsidRPr="00925119">
              <w:rPr>
                <w:rFonts w:ascii="Arial" w:hAnsi="Arial" w:cs="Arial"/>
                <w:sz w:val="24"/>
                <w:szCs w:val="24"/>
              </w:rPr>
              <w:t xml:space="preserve"> </w:t>
            </w:r>
          </w:p>
        </w:tc>
        <w:tc>
          <w:tcPr>
            <w:tcW w:w="4140" w:type="dxa"/>
            <w:tcBorders>
              <w:bottom w:val="single" w:sz="4" w:space="0" w:color="auto"/>
            </w:tcBorders>
          </w:tcPr>
          <w:p w:rsidR="006D2344" w:rsidRPr="00925119" w:rsidRDefault="007E25E2"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lastRenderedPageBreak/>
              <w:t>Answer teacher questions.</w:t>
            </w:r>
            <w:r w:rsidR="006D2344" w:rsidRPr="00925119">
              <w:rPr>
                <w:rFonts w:ascii="Arial" w:hAnsi="Arial" w:cs="Arial"/>
                <w:sz w:val="24"/>
                <w:szCs w:val="24"/>
              </w:rPr>
              <w:t xml:space="preserve"> </w:t>
            </w:r>
          </w:p>
          <w:p w:rsidR="006D2344" w:rsidRPr="00925119" w:rsidRDefault="007E25E2"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 xml:space="preserve">Share short stories. </w:t>
            </w:r>
          </w:p>
          <w:p w:rsidR="007E25E2" w:rsidRPr="00925119" w:rsidRDefault="007E25E2"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Prepare for next block.</w:t>
            </w:r>
          </w:p>
          <w:p w:rsidR="005017A2" w:rsidRPr="00925119" w:rsidRDefault="005017A2" w:rsidP="009466BE">
            <w:pPr>
              <w:spacing w:line="360" w:lineRule="auto"/>
              <w:jc w:val="both"/>
              <w:rPr>
                <w:rFonts w:ascii="Arial" w:hAnsi="Arial" w:cs="Arial"/>
                <w:sz w:val="24"/>
                <w:szCs w:val="24"/>
              </w:rPr>
            </w:pPr>
          </w:p>
          <w:p w:rsidR="005017A2" w:rsidRPr="00925119" w:rsidRDefault="005017A2" w:rsidP="009466BE">
            <w:pPr>
              <w:spacing w:line="360" w:lineRule="auto"/>
              <w:jc w:val="both"/>
              <w:rPr>
                <w:rFonts w:ascii="Arial" w:hAnsi="Arial" w:cs="Arial"/>
                <w:sz w:val="24"/>
                <w:szCs w:val="24"/>
              </w:rPr>
            </w:pPr>
          </w:p>
          <w:p w:rsidR="005017A2" w:rsidRPr="00925119" w:rsidRDefault="005017A2" w:rsidP="009466BE">
            <w:pPr>
              <w:spacing w:line="360" w:lineRule="auto"/>
              <w:jc w:val="both"/>
              <w:rPr>
                <w:rFonts w:ascii="Arial" w:hAnsi="Arial" w:cs="Arial"/>
                <w:sz w:val="24"/>
                <w:szCs w:val="24"/>
              </w:rPr>
            </w:pPr>
          </w:p>
          <w:p w:rsidR="005017A2" w:rsidRPr="00925119" w:rsidRDefault="005017A2" w:rsidP="009466BE">
            <w:pPr>
              <w:spacing w:line="360" w:lineRule="auto"/>
              <w:jc w:val="both"/>
              <w:rPr>
                <w:rFonts w:ascii="Arial" w:hAnsi="Arial" w:cs="Arial"/>
                <w:sz w:val="24"/>
                <w:szCs w:val="24"/>
              </w:rPr>
            </w:pPr>
          </w:p>
          <w:p w:rsidR="005017A2" w:rsidRPr="00925119" w:rsidRDefault="005017A2" w:rsidP="009466BE">
            <w:pPr>
              <w:spacing w:line="360" w:lineRule="auto"/>
              <w:jc w:val="both"/>
              <w:rPr>
                <w:rFonts w:ascii="Arial" w:hAnsi="Arial" w:cs="Arial"/>
                <w:sz w:val="24"/>
                <w:szCs w:val="24"/>
              </w:rPr>
            </w:pPr>
          </w:p>
          <w:p w:rsidR="005017A2" w:rsidRPr="00925119" w:rsidRDefault="005017A2" w:rsidP="009466BE">
            <w:pPr>
              <w:spacing w:line="360" w:lineRule="auto"/>
              <w:jc w:val="both"/>
              <w:rPr>
                <w:rFonts w:ascii="Arial" w:hAnsi="Arial" w:cs="Arial"/>
                <w:sz w:val="24"/>
                <w:szCs w:val="24"/>
              </w:rPr>
            </w:pPr>
          </w:p>
          <w:p w:rsidR="005017A2" w:rsidRPr="00925119" w:rsidRDefault="005017A2" w:rsidP="009466BE">
            <w:pPr>
              <w:spacing w:line="360" w:lineRule="auto"/>
              <w:jc w:val="both"/>
              <w:rPr>
                <w:rFonts w:ascii="Arial" w:hAnsi="Arial" w:cs="Arial"/>
                <w:sz w:val="24"/>
                <w:szCs w:val="24"/>
              </w:rPr>
            </w:pPr>
          </w:p>
          <w:p w:rsidR="005017A2" w:rsidRPr="00925119" w:rsidRDefault="005017A2" w:rsidP="009466BE">
            <w:pPr>
              <w:spacing w:line="360" w:lineRule="auto"/>
              <w:jc w:val="both"/>
              <w:rPr>
                <w:rFonts w:ascii="Arial" w:hAnsi="Arial" w:cs="Arial"/>
                <w:sz w:val="24"/>
                <w:szCs w:val="24"/>
              </w:rPr>
            </w:pPr>
          </w:p>
          <w:p w:rsidR="005017A2" w:rsidRPr="00925119" w:rsidRDefault="005017A2" w:rsidP="009466BE">
            <w:pPr>
              <w:spacing w:line="360" w:lineRule="auto"/>
              <w:jc w:val="both"/>
              <w:rPr>
                <w:rFonts w:ascii="Arial" w:hAnsi="Arial" w:cs="Arial"/>
                <w:sz w:val="24"/>
                <w:szCs w:val="24"/>
              </w:rPr>
            </w:pPr>
          </w:p>
          <w:p w:rsidR="005017A2" w:rsidRPr="00925119" w:rsidRDefault="005017A2" w:rsidP="009466BE">
            <w:pPr>
              <w:pStyle w:val="ListParagraph"/>
              <w:numPr>
                <w:ilvl w:val="0"/>
                <w:numId w:val="3"/>
              </w:numPr>
              <w:spacing w:line="360" w:lineRule="auto"/>
              <w:jc w:val="both"/>
              <w:rPr>
                <w:rFonts w:ascii="Arial" w:hAnsi="Arial" w:cs="Arial"/>
                <w:sz w:val="24"/>
                <w:szCs w:val="24"/>
              </w:rPr>
            </w:pPr>
            <w:r w:rsidRPr="00925119">
              <w:rPr>
                <w:rFonts w:ascii="Arial" w:hAnsi="Arial" w:cs="Arial"/>
                <w:sz w:val="24"/>
                <w:szCs w:val="24"/>
              </w:rPr>
              <w:t>Answer teacher questions.</w:t>
            </w:r>
          </w:p>
        </w:tc>
      </w:tr>
    </w:tbl>
    <w:p w:rsidR="007E25E2" w:rsidRPr="00925119" w:rsidRDefault="007E25E2" w:rsidP="009466BE">
      <w:pPr>
        <w:spacing w:line="360" w:lineRule="auto"/>
        <w:jc w:val="both"/>
        <w:rPr>
          <w:rFonts w:ascii="Arial" w:hAnsi="Arial" w:cs="Arial"/>
          <w:b/>
          <w:szCs w:val="24"/>
        </w:rPr>
      </w:pPr>
    </w:p>
    <w:p w:rsidR="009466BE" w:rsidRPr="00925119" w:rsidRDefault="009466BE" w:rsidP="009466BE">
      <w:pPr>
        <w:spacing w:line="360" w:lineRule="auto"/>
        <w:jc w:val="both"/>
        <w:rPr>
          <w:rFonts w:ascii="Arial" w:hAnsi="Arial" w:cs="Arial"/>
          <w:b/>
          <w:szCs w:val="24"/>
        </w:rPr>
      </w:pPr>
    </w:p>
    <w:p w:rsidR="009466BE" w:rsidRPr="00925119" w:rsidRDefault="009466BE" w:rsidP="009466BE">
      <w:pPr>
        <w:spacing w:line="360" w:lineRule="auto"/>
        <w:jc w:val="both"/>
        <w:rPr>
          <w:rFonts w:ascii="Arial" w:hAnsi="Arial" w:cs="Arial"/>
          <w:b/>
          <w:szCs w:val="24"/>
        </w:rPr>
      </w:pPr>
    </w:p>
    <w:p w:rsidR="009466BE" w:rsidRPr="00925119" w:rsidRDefault="009466BE" w:rsidP="009466BE">
      <w:pPr>
        <w:spacing w:line="360" w:lineRule="auto"/>
        <w:jc w:val="both"/>
        <w:rPr>
          <w:rFonts w:ascii="Arial" w:hAnsi="Arial" w:cs="Arial"/>
          <w:b/>
          <w:szCs w:val="24"/>
        </w:rPr>
      </w:pPr>
    </w:p>
    <w:p w:rsidR="009466BE" w:rsidRPr="00925119" w:rsidRDefault="009466BE" w:rsidP="009466BE">
      <w:pPr>
        <w:spacing w:line="360" w:lineRule="auto"/>
        <w:jc w:val="both"/>
        <w:rPr>
          <w:rFonts w:ascii="Arial" w:hAnsi="Arial" w:cs="Arial"/>
          <w:b/>
          <w:szCs w:val="24"/>
        </w:rPr>
      </w:pPr>
    </w:p>
    <w:p w:rsidR="009466BE" w:rsidRPr="00925119" w:rsidRDefault="009466BE" w:rsidP="009466BE">
      <w:pPr>
        <w:spacing w:line="360" w:lineRule="auto"/>
        <w:jc w:val="both"/>
        <w:rPr>
          <w:rFonts w:ascii="Arial" w:hAnsi="Arial" w:cs="Arial"/>
          <w:b/>
          <w:szCs w:val="24"/>
        </w:rPr>
      </w:pPr>
    </w:p>
    <w:p w:rsidR="009466BE" w:rsidRPr="00925119" w:rsidRDefault="009466BE" w:rsidP="009466BE">
      <w:pPr>
        <w:spacing w:line="360" w:lineRule="auto"/>
        <w:jc w:val="both"/>
        <w:rPr>
          <w:rFonts w:ascii="Arial" w:hAnsi="Arial" w:cs="Arial"/>
          <w:b/>
          <w:szCs w:val="24"/>
        </w:rPr>
      </w:pPr>
    </w:p>
    <w:p w:rsidR="009466BE" w:rsidRPr="00925119" w:rsidRDefault="009466BE" w:rsidP="009466BE">
      <w:pPr>
        <w:spacing w:line="360" w:lineRule="auto"/>
        <w:jc w:val="both"/>
        <w:rPr>
          <w:rFonts w:ascii="Arial" w:hAnsi="Arial" w:cs="Arial"/>
          <w:b/>
          <w:szCs w:val="24"/>
        </w:rPr>
      </w:pPr>
    </w:p>
    <w:p w:rsidR="009466BE" w:rsidRPr="00925119" w:rsidRDefault="009466BE" w:rsidP="009466BE">
      <w:pPr>
        <w:spacing w:line="360" w:lineRule="auto"/>
        <w:jc w:val="both"/>
        <w:rPr>
          <w:rFonts w:ascii="Arial" w:hAnsi="Arial" w:cs="Arial"/>
          <w:b/>
          <w:szCs w:val="24"/>
        </w:rPr>
      </w:pPr>
    </w:p>
    <w:p w:rsidR="006D2344" w:rsidRPr="00925119" w:rsidRDefault="006D2344" w:rsidP="009466BE">
      <w:pPr>
        <w:spacing w:line="360" w:lineRule="auto"/>
        <w:jc w:val="both"/>
        <w:rPr>
          <w:rFonts w:ascii="Arial" w:hAnsi="Arial" w:cs="Arial"/>
          <w:b/>
          <w:szCs w:val="24"/>
        </w:rPr>
      </w:pPr>
      <w:r w:rsidRPr="00925119">
        <w:rPr>
          <w:rFonts w:ascii="Arial" w:hAnsi="Arial" w:cs="Arial"/>
          <w:b/>
          <w:szCs w:val="24"/>
        </w:rPr>
        <w:t>References</w:t>
      </w:r>
    </w:p>
    <w:p w:rsidR="00960078" w:rsidRPr="00925119" w:rsidRDefault="00960078" w:rsidP="009466BE">
      <w:pPr>
        <w:spacing w:line="360" w:lineRule="auto"/>
        <w:jc w:val="center"/>
        <w:rPr>
          <w:rFonts w:ascii="Arial" w:hAnsi="Arial" w:cs="Arial"/>
          <w:szCs w:val="24"/>
        </w:rPr>
      </w:pPr>
    </w:p>
    <w:p w:rsidR="00253C01" w:rsidRPr="00925119" w:rsidRDefault="00B47B59" w:rsidP="009466BE">
      <w:pPr>
        <w:spacing w:line="360" w:lineRule="auto"/>
        <w:rPr>
          <w:rFonts w:ascii="Arial" w:hAnsi="Arial" w:cs="Arial"/>
          <w:i/>
          <w:szCs w:val="24"/>
        </w:rPr>
      </w:pPr>
      <w:proofErr w:type="gramStart"/>
      <w:r w:rsidRPr="00925119">
        <w:rPr>
          <w:rFonts w:ascii="Arial" w:hAnsi="Arial" w:cs="Arial"/>
          <w:szCs w:val="24"/>
          <w:shd w:val="clear" w:color="auto" w:fill="FFFFFF"/>
        </w:rPr>
        <w:t>Tompert, A., &amp; Parker, R. A. (1990).</w:t>
      </w:r>
      <w:proofErr w:type="gramEnd"/>
      <w:r w:rsidRPr="00925119">
        <w:rPr>
          <w:rStyle w:val="apple-converted-space"/>
          <w:rFonts w:ascii="Arial" w:hAnsi="Arial" w:cs="Arial"/>
          <w:szCs w:val="24"/>
          <w:shd w:val="clear" w:color="auto" w:fill="FFFFFF"/>
        </w:rPr>
        <w:t> </w:t>
      </w:r>
      <w:proofErr w:type="gramStart"/>
      <w:r w:rsidRPr="00925119">
        <w:rPr>
          <w:rFonts w:ascii="Arial" w:hAnsi="Arial" w:cs="Arial"/>
          <w:i/>
          <w:iCs/>
          <w:szCs w:val="24"/>
          <w:shd w:val="clear" w:color="auto" w:fill="FFFFFF"/>
        </w:rPr>
        <w:t>Grandfather Tang's story</w:t>
      </w:r>
      <w:r w:rsidRPr="00925119">
        <w:rPr>
          <w:rFonts w:ascii="Arial" w:hAnsi="Arial" w:cs="Arial"/>
          <w:szCs w:val="24"/>
          <w:shd w:val="clear" w:color="auto" w:fill="FFFFFF"/>
        </w:rPr>
        <w:t>.</w:t>
      </w:r>
      <w:proofErr w:type="gramEnd"/>
      <w:r w:rsidRPr="00925119">
        <w:rPr>
          <w:rFonts w:ascii="Arial" w:hAnsi="Arial" w:cs="Arial"/>
          <w:szCs w:val="24"/>
          <w:shd w:val="clear" w:color="auto" w:fill="FFFFFF"/>
        </w:rPr>
        <w:t xml:space="preserve"> New York: Crown.</w:t>
      </w:r>
    </w:p>
    <w:p w:rsidR="00B47B59" w:rsidRPr="00925119" w:rsidRDefault="00B47B59" w:rsidP="009466BE">
      <w:pPr>
        <w:spacing w:line="360" w:lineRule="auto"/>
        <w:rPr>
          <w:rFonts w:ascii="Arial" w:hAnsi="Arial" w:cs="Arial"/>
          <w:i/>
          <w:szCs w:val="24"/>
        </w:rPr>
      </w:pPr>
    </w:p>
    <w:p w:rsidR="006F7E4E" w:rsidRPr="00925119" w:rsidRDefault="00960078" w:rsidP="009466BE">
      <w:pPr>
        <w:spacing w:line="360" w:lineRule="auto"/>
        <w:rPr>
          <w:rFonts w:ascii="Arial" w:hAnsi="Arial" w:cs="Arial"/>
          <w:szCs w:val="24"/>
        </w:rPr>
      </w:pPr>
      <w:r w:rsidRPr="00925119">
        <w:rPr>
          <w:rFonts w:ascii="Arial" w:hAnsi="Arial" w:cs="Arial"/>
          <w:i/>
          <w:szCs w:val="24"/>
        </w:rPr>
        <w:t>A Sage’s Journey: The Story of Tangrams by Mathverick</w:t>
      </w:r>
      <w:r w:rsidR="006F7E4E" w:rsidRPr="00925119">
        <w:rPr>
          <w:rFonts w:ascii="Arial" w:hAnsi="Arial" w:cs="Arial"/>
          <w:szCs w:val="24"/>
        </w:rPr>
        <w:t>, http://www.youtube.com/watch?v=X5mc-dkYLfI</w:t>
      </w:r>
    </w:p>
    <w:p w:rsidR="002E71AA" w:rsidRPr="00925119" w:rsidRDefault="002E71AA" w:rsidP="009466BE">
      <w:pPr>
        <w:spacing w:line="360" w:lineRule="auto"/>
        <w:rPr>
          <w:rFonts w:ascii="Arial" w:hAnsi="Arial" w:cs="Arial"/>
          <w:b/>
          <w:szCs w:val="24"/>
        </w:rPr>
      </w:pPr>
    </w:p>
    <w:p w:rsidR="002E71AA" w:rsidRPr="00925119" w:rsidRDefault="002E71AA" w:rsidP="009466BE">
      <w:pPr>
        <w:spacing w:line="360" w:lineRule="auto"/>
        <w:rPr>
          <w:rFonts w:ascii="Arial" w:hAnsi="Arial" w:cs="Arial"/>
          <w:szCs w:val="24"/>
        </w:rPr>
      </w:pPr>
      <w:r w:rsidRPr="00925119">
        <w:rPr>
          <w:rFonts w:ascii="Arial" w:hAnsi="Arial" w:cs="Arial"/>
          <w:szCs w:val="24"/>
        </w:rPr>
        <w:t>Tangram puzzles: Jennifer Wood, www.scoutmom.com</w:t>
      </w:r>
    </w:p>
    <w:p w:rsidR="00253C01" w:rsidRPr="00925119" w:rsidRDefault="00253C01" w:rsidP="009466BE">
      <w:pPr>
        <w:spacing w:line="360" w:lineRule="auto"/>
        <w:rPr>
          <w:rFonts w:ascii="Arial" w:hAnsi="Arial" w:cs="Arial"/>
          <w:szCs w:val="24"/>
        </w:rPr>
      </w:pPr>
    </w:p>
    <w:p w:rsidR="002E71AA" w:rsidRPr="00925119" w:rsidRDefault="007E25E2" w:rsidP="009466BE">
      <w:pPr>
        <w:spacing w:line="360" w:lineRule="auto"/>
        <w:rPr>
          <w:rFonts w:ascii="Arial" w:hAnsi="Arial" w:cs="Arial"/>
          <w:b/>
          <w:szCs w:val="24"/>
        </w:rPr>
      </w:pPr>
      <w:proofErr w:type="gramStart"/>
      <w:r w:rsidRPr="00925119">
        <w:rPr>
          <w:rFonts w:ascii="Arial" w:hAnsi="Arial" w:cs="Arial"/>
          <w:szCs w:val="24"/>
          <w:shd w:val="clear" w:color="auto" w:fill="FFFFFF"/>
        </w:rPr>
        <w:t>Tangram Booklet [Being Inspired].</w:t>
      </w:r>
      <w:proofErr w:type="gramEnd"/>
      <w:r w:rsidRPr="00925119">
        <w:rPr>
          <w:rFonts w:ascii="Arial" w:hAnsi="Arial" w:cs="Arial"/>
          <w:szCs w:val="24"/>
          <w:shd w:val="clear" w:color="auto" w:fill="FFFFFF"/>
        </w:rPr>
        <w:t xml:space="preserve"> (2012). Retrieved March 18, 2014, from http://beinginspired-blog.blogspot.ie/</w:t>
      </w:r>
    </w:p>
    <w:p w:rsidR="007E25E2" w:rsidRPr="00925119" w:rsidRDefault="007E25E2" w:rsidP="009466BE">
      <w:pPr>
        <w:spacing w:line="360" w:lineRule="auto"/>
        <w:rPr>
          <w:rFonts w:ascii="Arial" w:hAnsi="Arial" w:cs="Arial"/>
          <w:b/>
          <w:szCs w:val="24"/>
        </w:rPr>
      </w:pPr>
    </w:p>
    <w:p w:rsidR="007E25E2" w:rsidRPr="00925119" w:rsidRDefault="007E25E2" w:rsidP="009466BE">
      <w:pPr>
        <w:spacing w:line="360" w:lineRule="auto"/>
        <w:rPr>
          <w:rFonts w:ascii="Arial" w:hAnsi="Arial" w:cs="Arial"/>
          <w:szCs w:val="24"/>
        </w:rPr>
      </w:pPr>
      <w:proofErr w:type="gramStart"/>
      <w:r w:rsidRPr="00925119">
        <w:rPr>
          <w:rFonts w:ascii="Arial" w:hAnsi="Arial" w:cs="Arial"/>
          <w:szCs w:val="24"/>
        </w:rPr>
        <w:t>Tangrams, SMART Notebook Lesson.</w:t>
      </w:r>
      <w:proofErr w:type="gramEnd"/>
      <w:r w:rsidRPr="00925119">
        <w:rPr>
          <w:rFonts w:ascii="Arial" w:hAnsi="Arial" w:cs="Arial"/>
          <w:szCs w:val="24"/>
        </w:rPr>
        <w:t xml:space="preserve"> </w:t>
      </w:r>
      <w:proofErr w:type="gramStart"/>
      <w:r w:rsidRPr="00925119">
        <w:rPr>
          <w:rFonts w:ascii="Arial" w:hAnsi="Arial" w:cs="Arial"/>
          <w:szCs w:val="24"/>
        </w:rPr>
        <w:t>Submitted by Stina.</w:t>
      </w:r>
      <w:proofErr w:type="gramEnd"/>
      <w:r w:rsidRPr="00925119">
        <w:rPr>
          <w:rFonts w:ascii="Arial" w:hAnsi="Arial" w:cs="Arial"/>
          <w:szCs w:val="24"/>
        </w:rPr>
        <w:t xml:space="preserve"> </w:t>
      </w:r>
      <w:proofErr w:type="gramStart"/>
      <w:r w:rsidRPr="00925119">
        <w:rPr>
          <w:rFonts w:ascii="Arial" w:hAnsi="Arial" w:cs="Arial"/>
          <w:szCs w:val="24"/>
        </w:rPr>
        <w:t>From www.smarttechexchange.com.</w:t>
      </w:r>
      <w:proofErr w:type="gramEnd"/>
      <w:r w:rsidRPr="00925119">
        <w:rPr>
          <w:rFonts w:ascii="Arial" w:hAnsi="Arial" w:cs="Arial"/>
          <w:szCs w:val="24"/>
        </w:rPr>
        <w:t xml:space="preserve"> http://exchange.smarttech.com/search.html?q=tangrams</w:t>
      </w:r>
    </w:p>
    <w:p w:rsidR="007E25E2" w:rsidRPr="00925119" w:rsidRDefault="007E25E2" w:rsidP="009466BE">
      <w:pPr>
        <w:spacing w:line="360" w:lineRule="auto"/>
        <w:rPr>
          <w:rFonts w:ascii="Arial" w:hAnsi="Arial" w:cs="Arial"/>
          <w:szCs w:val="24"/>
        </w:rPr>
      </w:pPr>
    </w:p>
    <w:p w:rsidR="005017A2" w:rsidRPr="00925119" w:rsidRDefault="005017A2" w:rsidP="009466BE">
      <w:pPr>
        <w:spacing w:line="360" w:lineRule="auto"/>
        <w:rPr>
          <w:rFonts w:ascii="Arial" w:hAnsi="Arial" w:cs="Arial"/>
          <w:szCs w:val="24"/>
        </w:rPr>
      </w:pPr>
      <w:r w:rsidRPr="00925119">
        <w:rPr>
          <w:rFonts w:ascii="Arial" w:hAnsi="Arial" w:cs="Arial"/>
          <w:szCs w:val="24"/>
        </w:rPr>
        <w:t>Orvieto Cathedral photo: http://www.wondermondo.com/Countries/E/IT/Umbria/OrvietoCathedral.htm</w:t>
      </w:r>
    </w:p>
    <w:p w:rsidR="005017A2" w:rsidRPr="00925119" w:rsidRDefault="005017A2" w:rsidP="009466BE">
      <w:pPr>
        <w:spacing w:line="360" w:lineRule="auto"/>
        <w:rPr>
          <w:rFonts w:ascii="Arial" w:hAnsi="Arial" w:cs="Arial"/>
          <w:b/>
          <w:szCs w:val="24"/>
        </w:rPr>
      </w:pPr>
    </w:p>
    <w:p w:rsidR="005017A2" w:rsidRPr="00925119" w:rsidRDefault="005017A2" w:rsidP="009466BE">
      <w:pPr>
        <w:spacing w:line="360" w:lineRule="auto"/>
        <w:rPr>
          <w:rFonts w:ascii="Arial" w:hAnsi="Arial" w:cs="Arial"/>
          <w:szCs w:val="24"/>
        </w:rPr>
      </w:pPr>
      <w:r w:rsidRPr="00925119">
        <w:rPr>
          <w:rFonts w:ascii="Arial" w:hAnsi="Arial" w:cs="Arial"/>
          <w:szCs w:val="24"/>
        </w:rPr>
        <w:t>Chan Chhaya Pavilion photo: WikiMedia Commons, http://commons.wikimedia.org/wiki/File:Chan_Chhaya_Pavilion.JPG</w:t>
      </w:r>
    </w:p>
    <w:p w:rsidR="005017A2" w:rsidRPr="00925119" w:rsidRDefault="005017A2" w:rsidP="009466BE">
      <w:pPr>
        <w:spacing w:line="360" w:lineRule="auto"/>
        <w:rPr>
          <w:rFonts w:ascii="Arial" w:hAnsi="Arial" w:cs="Arial"/>
          <w:szCs w:val="24"/>
        </w:rPr>
      </w:pPr>
    </w:p>
    <w:p w:rsidR="006D2344" w:rsidRPr="00925119" w:rsidRDefault="005017A2" w:rsidP="009466BE">
      <w:pPr>
        <w:spacing w:line="360" w:lineRule="auto"/>
        <w:rPr>
          <w:rFonts w:ascii="Arial" w:hAnsi="Arial" w:cs="Arial"/>
          <w:b/>
          <w:szCs w:val="24"/>
        </w:rPr>
      </w:pPr>
      <w:r w:rsidRPr="00925119">
        <w:rPr>
          <w:rFonts w:ascii="Arial" w:hAnsi="Arial" w:cs="Arial"/>
          <w:i/>
          <w:iCs/>
          <w:szCs w:val="24"/>
          <w:shd w:val="clear" w:color="auto" w:fill="FFFFFF"/>
        </w:rPr>
        <w:t>Shapes Song</w:t>
      </w:r>
      <w:r w:rsidRPr="00925119">
        <w:rPr>
          <w:rStyle w:val="apple-converted-space"/>
          <w:rFonts w:ascii="Arial" w:hAnsi="Arial" w:cs="Arial"/>
          <w:szCs w:val="24"/>
          <w:shd w:val="clear" w:color="auto" w:fill="FFFFFF"/>
        </w:rPr>
        <w:t> </w:t>
      </w:r>
      <w:r w:rsidRPr="00925119">
        <w:rPr>
          <w:rFonts w:ascii="Arial" w:hAnsi="Arial" w:cs="Arial"/>
          <w:szCs w:val="24"/>
          <w:shd w:val="clear" w:color="auto" w:fill="FFFFFF"/>
        </w:rPr>
        <w:t>[Video]. (2014, January 30). Retrieved March 17, 2014, from http://www.youtube.com/watch?v=j-I0beQHSM8</w:t>
      </w:r>
      <w:r w:rsidR="006D2344" w:rsidRPr="00925119">
        <w:rPr>
          <w:rFonts w:ascii="Arial" w:hAnsi="Arial" w:cs="Arial"/>
          <w:b/>
          <w:szCs w:val="24"/>
        </w:rPr>
        <w:br w:type="page"/>
      </w:r>
      <w:r w:rsidR="006D2344" w:rsidRPr="00925119">
        <w:rPr>
          <w:rFonts w:ascii="Arial" w:hAnsi="Arial" w:cs="Arial"/>
          <w:b/>
          <w:szCs w:val="24"/>
        </w:rPr>
        <w:lastRenderedPageBreak/>
        <w:t>Lesson Organizer</w:t>
      </w:r>
    </w:p>
    <w:p w:rsidR="006D2344" w:rsidRPr="00925119" w:rsidRDefault="006D2344" w:rsidP="009466BE">
      <w:pPr>
        <w:spacing w:line="360" w:lineRule="auto"/>
        <w:jc w:val="center"/>
        <w:rPr>
          <w:rFonts w:ascii="Arial" w:hAnsi="Arial" w:cs="Arial"/>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3156"/>
        <w:gridCol w:w="3156"/>
        <w:gridCol w:w="3156"/>
      </w:tblGrid>
      <w:tr w:rsidR="006D2344" w:rsidRPr="00925119" w:rsidTr="00033D72">
        <w:trPr>
          <w:trHeight w:val="476"/>
        </w:trPr>
        <w:tc>
          <w:tcPr>
            <w:tcW w:w="9468" w:type="dxa"/>
            <w:gridSpan w:val="3"/>
            <w:shd w:val="clear" w:color="auto" w:fill="D9D9D9"/>
            <w:vAlign w:val="center"/>
          </w:tcPr>
          <w:p w:rsidR="006D2344" w:rsidRPr="00925119" w:rsidRDefault="006D2344" w:rsidP="009466BE">
            <w:pPr>
              <w:spacing w:line="360" w:lineRule="auto"/>
              <w:jc w:val="center"/>
              <w:rPr>
                <w:rFonts w:ascii="Arial" w:hAnsi="Arial" w:cs="Arial"/>
                <w:b/>
                <w:szCs w:val="24"/>
              </w:rPr>
            </w:pPr>
            <w:r w:rsidRPr="00925119">
              <w:rPr>
                <w:rFonts w:ascii="Arial" w:hAnsi="Arial" w:cs="Arial"/>
                <w:b/>
                <w:szCs w:val="24"/>
              </w:rPr>
              <w:t>Prior Knowledge and NEW Instructional Content</w:t>
            </w:r>
          </w:p>
        </w:tc>
      </w:tr>
      <w:tr w:rsidR="006D2344" w:rsidRPr="00925119" w:rsidTr="00033D72">
        <w:tblPrEx>
          <w:shd w:val="clear" w:color="auto" w:fill="auto"/>
        </w:tblPrEx>
        <w:trPr>
          <w:trHeight w:val="5543"/>
        </w:trPr>
        <w:tc>
          <w:tcPr>
            <w:tcW w:w="9468" w:type="dxa"/>
            <w:gridSpan w:val="3"/>
            <w:tcBorders>
              <w:bottom w:val="single" w:sz="4" w:space="0" w:color="auto"/>
            </w:tcBorders>
          </w:tcPr>
          <w:p w:rsidR="006D2344" w:rsidRPr="00925119" w:rsidRDefault="006D2344" w:rsidP="009466BE">
            <w:pPr>
              <w:widowControl w:val="0"/>
              <w:autoSpaceDE w:val="0"/>
              <w:autoSpaceDN w:val="0"/>
              <w:adjustRightInd w:val="0"/>
              <w:spacing w:line="360" w:lineRule="auto"/>
              <w:rPr>
                <w:rFonts w:ascii="Arial" w:hAnsi="Arial" w:cs="Arial"/>
                <w:szCs w:val="24"/>
              </w:rPr>
            </w:pPr>
          </w:p>
          <w:p w:rsidR="006D2344" w:rsidRPr="00925119" w:rsidRDefault="006D2344" w:rsidP="009466BE">
            <w:pPr>
              <w:widowControl w:val="0"/>
              <w:autoSpaceDE w:val="0"/>
              <w:autoSpaceDN w:val="0"/>
              <w:adjustRightInd w:val="0"/>
              <w:spacing w:line="360" w:lineRule="auto"/>
              <w:rPr>
                <w:rFonts w:ascii="Arial" w:hAnsi="Arial" w:cs="Arial"/>
                <w:b/>
                <w:szCs w:val="24"/>
              </w:rPr>
            </w:pPr>
            <w:r w:rsidRPr="00925119">
              <w:rPr>
                <w:rFonts w:ascii="Arial" w:hAnsi="Arial" w:cs="Arial"/>
                <w:b/>
                <w:szCs w:val="24"/>
              </w:rPr>
              <w:t xml:space="preserve">Prior Knowledge: </w:t>
            </w:r>
          </w:p>
          <w:p w:rsidR="00054CB7" w:rsidRPr="00925119" w:rsidRDefault="00054CB7" w:rsidP="009466BE">
            <w:pPr>
              <w:pStyle w:val="Bullet1"/>
              <w:numPr>
                <w:ilvl w:val="0"/>
                <w:numId w:val="0"/>
              </w:numPr>
              <w:spacing w:line="360" w:lineRule="auto"/>
              <w:ind w:left="360" w:hanging="360"/>
              <w:rPr>
                <w:rFonts w:ascii="Arial" w:hAnsi="Arial" w:cs="Arial"/>
              </w:rPr>
            </w:pPr>
            <w:r w:rsidRPr="00925119">
              <w:rPr>
                <w:rFonts w:ascii="Arial" w:hAnsi="Arial" w:cs="Arial"/>
              </w:rPr>
              <w:t>The students will:</w:t>
            </w:r>
          </w:p>
          <w:p w:rsidR="00054CB7" w:rsidRPr="00925119" w:rsidRDefault="00054CB7" w:rsidP="009466BE">
            <w:pPr>
              <w:pStyle w:val="Bullet1"/>
              <w:spacing w:line="360" w:lineRule="auto"/>
              <w:ind w:left="720"/>
              <w:rPr>
                <w:rFonts w:ascii="Arial" w:hAnsi="Arial" w:cs="Arial"/>
              </w:rPr>
            </w:pPr>
            <w:r w:rsidRPr="00925119">
              <w:rPr>
                <w:rFonts w:ascii="Arial" w:hAnsi="Arial" w:cs="Arial"/>
              </w:rPr>
              <w:t>recognize, draw and describe the plane figures circles, squares, triangles and rectangles</w:t>
            </w:r>
          </w:p>
          <w:p w:rsidR="00054CB7" w:rsidRPr="00925119" w:rsidRDefault="00054CB7" w:rsidP="009466BE">
            <w:pPr>
              <w:pStyle w:val="Bullet1"/>
              <w:spacing w:line="360" w:lineRule="auto"/>
              <w:ind w:left="720"/>
              <w:rPr>
                <w:rFonts w:ascii="Arial" w:hAnsi="Arial" w:cs="Arial"/>
              </w:rPr>
            </w:pPr>
            <w:r w:rsidRPr="00925119">
              <w:rPr>
                <w:rFonts w:ascii="Arial" w:hAnsi="Arial" w:cs="Arial"/>
              </w:rPr>
              <w:t>define vertex (vertices), right angles and sides</w:t>
            </w:r>
          </w:p>
          <w:p w:rsidR="00054CB7" w:rsidRPr="00925119" w:rsidRDefault="00054CB7" w:rsidP="009466BE">
            <w:pPr>
              <w:spacing w:line="360" w:lineRule="auto"/>
              <w:rPr>
                <w:rFonts w:ascii="Arial" w:hAnsi="Arial" w:cs="Arial"/>
                <w:szCs w:val="24"/>
              </w:rPr>
            </w:pPr>
          </w:p>
          <w:p w:rsidR="006D2344" w:rsidRPr="00925119" w:rsidRDefault="006D2344" w:rsidP="009466BE">
            <w:pPr>
              <w:widowControl w:val="0"/>
              <w:autoSpaceDE w:val="0"/>
              <w:autoSpaceDN w:val="0"/>
              <w:adjustRightInd w:val="0"/>
              <w:spacing w:line="360" w:lineRule="auto"/>
              <w:rPr>
                <w:rFonts w:ascii="Arial" w:hAnsi="Arial" w:cs="Arial"/>
                <w:szCs w:val="24"/>
              </w:rPr>
            </w:pPr>
          </w:p>
          <w:p w:rsidR="00054CB7" w:rsidRPr="00925119" w:rsidRDefault="00054CB7" w:rsidP="009466BE">
            <w:pPr>
              <w:widowControl w:val="0"/>
              <w:autoSpaceDE w:val="0"/>
              <w:autoSpaceDN w:val="0"/>
              <w:adjustRightInd w:val="0"/>
              <w:spacing w:line="360" w:lineRule="auto"/>
              <w:rPr>
                <w:rFonts w:ascii="Arial" w:hAnsi="Arial" w:cs="Arial"/>
                <w:b/>
                <w:szCs w:val="24"/>
              </w:rPr>
            </w:pPr>
            <w:r w:rsidRPr="00925119">
              <w:rPr>
                <w:rFonts w:ascii="Arial" w:hAnsi="Arial" w:cs="Arial"/>
                <w:b/>
                <w:szCs w:val="24"/>
              </w:rPr>
              <w:t xml:space="preserve">New Content: </w:t>
            </w:r>
          </w:p>
          <w:p w:rsidR="00054CB7" w:rsidRPr="00925119" w:rsidRDefault="00054CB7" w:rsidP="009466BE">
            <w:pPr>
              <w:pStyle w:val="BodyTextIndent2"/>
              <w:spacing w:line="360" w:lineRule="auto"/>
              <w:rPr>
                <w:rFonts w:ascii="Arial" w:hAnsi="Arial" w:cs="Arial"/>
                <w:b w:val="0"/>
                <w:sz w:val="24"/>
                <w:szCs w:val="24"/>
              </w:rPr>
            </w:pPr>
            <w:r w:rsidRPr="00925119">
              <w:rPr>
                <w:rFonts w:ascii="Arial" w:hAnsi="Arial" w:cs="Arial"/>
                <w:b w:val="0"/>
                <w:sz w:val="24"/>
                <w:szCs w:val="24"/>
              </w:rPr>
              <w:t>The student will use problem solving, mathematical communication, mathematical reasoning, connections, and representations to:</w:t>
            </w:r>
          </w:p>
          <w:p w:rsidR="00054CB7" w:rsidRPr="00925119" w:rsidRDefault="00054CB7" w:rsidP="009466BE">
            <w:pPr>
              <w:pStyle w:val="Bullet1"/>
              <w:spacing w:line="360" w:lineRule="auto"/>
              <w:rPr>
                <w:rFonts w:ascii="Arial" w:hAnsi="Arial" w:cs="Arial"/>
              </w:rPr>
            </w:pPr>
            <w:r w:rsidRPr="00925119">
              <w:rPr>
                <w:rFonts w:ascii="Arial" w:hAnsi="Arial" w:cs="Arial"/>
              </w:rPr>
              <w:t>Identify figures with at least one line of symmetry, using various concrete materials.</w:t>
            </w:r>
          </w:p>
          <w:p w:rsidR="00054CB7" w:rsidRPr="00925119" w:rsidRDefault="00054CB7" w:rsidP="009466BE">
            <w:pPr>
              <w:pStyle w:val="Bullet1"/>
              <w:spacing w:line="360" w:lineRule="auto"/>
              <w:rPr>
                <w:rFonts w:ascii="Arial" w:hAnsi="Arial" w:cs="Arial"/>
              </w:rPr>
            </w:pPr>
            <w:r w:rsidRPr="00925119">
              <w:rPr>
                <w:rFonts w:ascii="Arial" w:hAnsi="Arial" w:cs="Arial"/>
              </w:rPr>
              <w:t>Draw a line of symmetry — horizontal, vertical, and diagonal — in a figure.</w:t>
            </w:r>
          </w:p>
          <w:p w:rsidR="00054CB7" w:rsidRPr="00925119" w:rsidRDefault="00054CB7" w:rsidP="009466BE">
            <w:pPr>
              <w:pStyle w:val="Bullet1"/>
              <w:spacing w:line="360" w:lineRule="auto"/>
              <w:rPr>
                <w:rFonts w:ascii="Arial" w:hAnsi="Arial" w:cs="Arial"/>
              </w:rPr>
            </w:pPr>
            <w:r w:rsidRPr="00925119">
              <w:rPr>
                <w:rFonts w:ascii="Arial" w:hAnsi="Arial" w:cs="Arial"/>
              </w:rPr>
              <w:t>Create figures with at least one line of symmetry using various concrete materials.</w:t>
            </w:r>
          </w:p>
          <w:p w:rsidR="00AC3D38" w:rsidRPr="00925119" w:rsidRDefault="00AC3D38" w:rsidP="009466BE">
            <w:pPr>
              <w:pStyle w:val="Bullet1"/>
              <w:spacing w:line="360" w:lineRule="auto"/>
              <w:rPr>
                <w:rFonts w:ascii="Arial" w:hAnsi="Arial" w:cs="Arial"/>
              </w:rPr>
            </w:pPr>
            <w:r w:rsidRPr="00925119">
              <w:rPr>
                <w:rFonts w:ascii="Arial" w:hAnsi="Arial" w:cs="Arial"/>
              </w:rPr>
              <w:t>Define congruent and manipulate shapes to illustrate this.</w:t>
            </w:r>
          </w:p>
          <w:p w:rsidR="00054CB7" w:rsidRPr="00925119" w:rsidRDefault="00054CB7" w:rsidP="009466BE">
            <w:pPr>
              <w:spacing w:line="360" w:lineRule="auto"/>
              <w:rPr>
                <w:rFonts w:ascii="Arial" w:hAnsi="Arial" w:cs="Arial"/>
                <w:szCs w:val="24"/>
              </w:rPr>
            </w:pPr>
          </w:p>
          <w:p w:rsidR="00054CB7" w:rsidRPr="00925119" w:rsidRDefault="00054CB7" w:rsidP="009466BE">
            <w:pPr>
              <w:spacing w:line="360" w:lineRule="auto"/>
              <w:rPr>
                <w:rFonts w:ascii="Arial" w:hAnsi="Arial" w:cs="Arial"/>
                <w:b/>
                <w:szCs w:val="24"/>
              </w:rPr>
            </w:pPr>
            <w:r w:rsidRPr="00925119">
              <w:rPr>
                <w:rFonts w:ascii="Arial" w:hAnsi="Arial" w:cs="Arial"/>
                <w:b/>
                <w:szCs w:val="24"/>
              </w:rPr>
              <w:t>Vocabulary</w:t>
            </w:r>
          </w:p>
          <w:p w:rsidR="00054CB7" w:rsidRPr="00925119" w:rsidRDefault="00054CB7" w:rsidP="009466BE">
            <w:pPr>
              <w:pStyle w:val="Bullet1"/>
              <w:spacing w:line="360" w:lineRule="auto"/>
              <w:rPr>
                <w:rFonts w:ascii="Arial" w:hAnsi="Arial" w:cs="Arial"/>
              </w:rPr>
            </w:pPr>
            <w:r w:rsidRPr="00925119">
              <w:rPr>
                <w:rFonts w:ascii="Arial" w:hAnsi="Arial" w:cs="Arial"/>
              </w:rPr>
              <w:t>Symmetry</w:t>
            </w:r>
            <w:r w:rsidR="00AC3D38" w:rsidRPr="00925119">
              <w:rPr>
                <w:rFonts w:ascii="Arial" w:hAnsi="Arial" w:cs="Arial"/>
              </w:rPr>
              <w:t xml:space="preserve"> and symmetrical</w:t>
            </w:r>
          </w:p>
          <w:p w:rsidR="00054CB7" w:rsidRDefault="00054CB7" w:rsidP="009466BE">
            <w:pPr>
              <w:pStyle w:val="Bullet1"/>
              <w:spacing w:line="360" w:lineRule="auto"/>
              <w:rPr>
                <w:rFonts w:ascii="Arial" w:hAnsi="Arial" w:cs="Arial"/>
              </w:rPr>
            </w:pPr>
            <w:r w:rsidRPr="00925119">
              <w:rPr>
                <w:rFonts w:ascii="Arial" w:hAnsi="Arial" w:cs="Arial"/>
              </w:rPr>
              <w:t>Congruent</w:t>
            </w:r>
          </w:p>
          <w:p w:rsidR="00883CBB" w:rsidRPr="00883CBB" w:rsidRDefault="00883CBB" w:rsidP="00883CBB">
            <w:pPr>
              <w:pStyle w:val="Bullet1"/>
              <w:rPr>
                <w:rFonts w:ascii="Arial" w:hAnsi="Arial" w:cs="Arial"/>
              </w:rPr>
            </w:pPr>
            <w:r w:rsidRPr="00883CBB">
              <w:rPr>
                <w:rFonts w:ascii="Arial" w:hAnsi="Arial" w:cs="Arial"/>
              </w:rPr>
              <w:t>Tangram</w:t>
            </w:r>
          </w:p>
          <w:p w:rsidR="00054CB7" w:rsidRPr="00925119" w:rsidRDefault="00054CB7" w:rsidP="009466BE">
            <w:pPr>
              <w:widowControl w:val="0"/>
              <w:autoSpaceDE w:val="0"/>
              <w:autoSpaceDN w:val="0"/>
              <w:adjustRightInd w:val="0"/>
              <w:spacing w:line="360" w:lineRule="auto"/>
              <w:rPr>
                <w:rFonts w:ascii="Arial" w:hAnsi="Arial" w:cs="Arial"/>
                <w:szCs w:val="24"/>
              </w:rPr>
            </w:pPr>
          </w:p>
          <w:p w:rsidR="009466BE" w:rsidRPr="00925119" w:rsidRDefault="009466BE" w:rsidP="009466BE">
            <w:pPr>
              <w:widowControl w:val="0"/>
              <w:autoSpaceDE w:val="0"/>
              <w:autoSpaceDN w:val="0"/>
              <w:adjustRightInd w:val="0"/>
              <w:spacing w:line="360" w:lineRule="auto"/>
              <w:rPr>
                <w:rFonts w:ascii="Arial" w:hAnsi="Arial" w:cs="Arial"/>
                <w:szCs w:val="24"/>
              </w:rPr>
            </w:pPr>
          </w:p>
          <w:p w:rsidR="009466BE" w:rsidRPr="00925119" w:rsidRDefault="009466BE" w:rsidP="009466BE">
            <w:pPr>
              <w:widowControl w:val="0"/>
              <w:autoSpaceDE w:val="0"/>
              <w:autoSpaceDN w:val="0"/>
              <w:adjustRightInd w:val="0"/>
              <w:spacing w:line="360" w:lineRule="auto"/>
              <w:rPr>
                <w:rFonts w:ascii="Arial" w:hAnsi="Arial" w:cs="Arial"/>
                <w:szCs w:val="24"/>
              </w:rPr>
            </w:pPr>
          </w:p>
          <w:p w:rsidR="009466BE" w:rsidRDefault="009466BE" w:rsidP="009466BE">
            <w:pPr>
              <w:widowControl w:val="0"/>
              <w:autoSpaceDE w:val="0"/>
              <w:autoSpaceDN w:val="0"/>
              <w:adjustRightInd w:val="0"/>
              <w:spacing w:line="360" w:lineRule="auto"/>
              <w:rPr>
                <w:rFonts w:ascii="Arial" w:hAnsi="Arial" w:cs="Arial"/>
                <w:szCs w:val="24"/>
              </w:rPr>
            </w:pPr>
          </w:p>
          <w:p w:rsidR="00682CE6" w:rsidRDefault="00682CE6" w:rsidP="009466BE">
            <w:pPr>
              <w:widowControl w:val="0"/>
              <w:autoSpaceDE w:val="0"/>
              <w:autoSpaceDN w:val="0"/>
              <w:adjustRightInd w:val="0"/>
              <w:spacing w:line="360" w:lineRule="auto"/>
              <w:rPr>
                <w:rFonts w:ascii="Arial" w:hAnsi="Arial" w:cs="Arial"/>
                <w:szCs w:val="24"/>
              </w:rPr>
            </w:pPr>
          </w:p>
          <w:p w:rsidR="009466BE" w:rsidRPr="00925119" w:rsidRDefault="009466BE" w:rsidP="009466BE">
            <w:pPr>
              <w:widowControl w:val="0"/>
              <w:autoSpaceDE w:val="0"/>
              <w:autoSpaceDN w:val="0"/>
              <w:adjustRightInd w:val="0"/>
              <w:spacing w:line="360" w:lineRule="auto"/>
              <w:rPr>
                <w:rFonts w:ascii="Arial" w:hAnsi="Arial" w:cs="Arial"/>
                <w:szCs w:val="24"/>
              </w:rPr>
            </w:pPr>
          </w:p>
        </w:tc>
      </w:tr>
      <w:tr w:rsidR="006D2344" w:rsidRPr="00925119" w:rsidTr="00033D72">
        <w:tblPrEx>
          <w:shd w:val="clear" w:color="auto" w:fill="auto"/>
        </w:tblPrEx>
        <w:trPr>
          <w:trHeight w:val="176"/>
        </w:trPr>
        <w:tc>
          <w:tcPr>
            <w:tcW w:w="3156" w:type="dxa"/>
            <w:shd w:val="clear" w:color="auto" w:fill="CCCCCC"/>
            <w:vAlign w:val="center"/>
          </w:tcPr>
          <w:p w:rsidR="006D2344" w:rsidRPr="00925119" w:rsidRDefault="006D2344" w:rsidP="00682CE6">
            <w:pPr>
              <w:spacing w:line="360" w:lineRule="auto"/>
              <w:rPr>
                <w:rFonts w:ascii="Arial" w:hAnsi="Arial" w:cs="Arial"/>
                <w:b/>
                <w:szCs w:val="24"/>
              </w:rPr>
            </w:pPr>
            <w:r w:rsidRPr="00925119">
              <w:rPr>
                <w:rFonts w:ascii="Arial" w:hAnsi="Arial" w:cs="Arial"/>
                <w:b/>
                <w:szCs w:val="24"/>
              </w:rPr>
              <w:lastRenderedPageBreak/>
              <w:t xml:space="preserve">Instructional Modifications to </w:t>
            </w:r>
          </w:p>
          <w:p w:rsidR="006D2344" w:rsidRPr="00925119" w:rsidRDefault="006D2344" w:rsidP="009466BE">
            <w:pPr>
              <w:spacing w:line="360" w:lineRule="auto"/>
              <w:jc w:val="center"/>
              <w:rPr>
                <w:rFonts w:ascii="Arial" w:hAnsi="Arial" w:cs="Arial"/>
                <w:b/>
                <w:szCs w:val="24"/>
              </w:rPr>
            </w:pPr>
            <w:r w:rsidRPr="00925119">
              <w:rPr>
                <w:rFonts w:ascii="Arial" w:hAnsi="Arial" w:cs="Arial"/>
                <w:b/>
                <w:szCs w:val="24"/>
              </w:rPr>
              <w:t>ASSIST Students</w:t>
            </w:r>
          </w:p>
        </w:tc>
        <w:tc>
          <w:tcPr>
            <w:tcW w:w="3156" w:type="dxa"/>
            <w:shd w:val="clear" w:color="auto" w:fill="CCCCCC"/>
            <w:vAlign w:val="center"/>
          </w:tcPr>
          <w:p w:rsidR="006D2344" w:rsidRPr="00925119" w:rsidRDefault="006D2344" w:rsidP="009466BE">
            <w:pPr>
              <w:spacing w:line="360" w:lineRule="auto"/>
              <w:jc w:val="center"/>
              <w:rPr>
                <w:rFonts w:ascii="Arial" w:hAnsi="Arial" w:cs="Arial"/>
                <w:b/>
                <w:szCs w:val="24"/>
              </w:rPr>
            </w:pPr>
            <w:r w:rsidRPr="00925119">
              <w:rPr>
                <w:rFonts w:ascii="Arial" w:hAnsi="Arial" w:cs="Arial"/>
                <w:b/>
                <w:szCs w:val="24"/>
              </w:rPr>
              <w:t>Main Events of Instruction</w:t>
            </w:r>
          </w:p>
        </w:tc>
        <w:tc>
          <w:tcPr>
            <w:tcW w:w="3156" w:type="dxa"/>
            <w:shd w:val="clear" w:color="auto" w:fill="CCCCCC"/>
            <w:vAlign w:val="center"/>
          </w:tcPr>
          <w:p w:rsidR="006D2344" w:rsidRPr="00925119" w:rsidRDefault="006D2344" w:rsidP="009466BE">
            <w:pPr>
              <w:spacing w:line="360" w:lineRule="auto"/>
              <w:jc w:val="center"/>
              <w:rPr>
                <w:rFonts w:ascii="Arial" w:hAnsi="Arial" w:cs="Arial"/>
                <w:b/>
                <w:szCs w:val="24"/>
              </w:rPr>
            </w:pPr>
            <w:r w:rsidRPr="00925119">
              <w:rPr>
                <w:rFonts w:ascii="Arial" w:hAnsi="Arial" w:cs="Arial"/>
                <w:b/>
                <w:szCs w:val="24"/>
              </w:rPr>
              <w:t xml:space="preserve">Instructional Modifications to </w:t>
            </w:r>
          </w:p>
          <w:p w:rsidR="006D2344" w:rsidRPr="00925119" w:rsidRDefault="006D2344" w:rsidP="009466BE">
            <w:pPr>
              <w:spacing w:line="360" w:lineRule="auto"/>
              <w:jc w:val="center"/>
              <w:rPr>
                <w:rFonts w:ascii="Arial" w:hAnsi="Arial" w:cs="Arial"/>
                <w:b/>
                <w:szCs w:val="24"/>
              </w:rPr>
            </w:pPr>
            <w:r w:rsidRPr="00925119">
              <w:rPr>
                <w:rFonts w:ascii="Arial" w:hAnsi="Arial" w:cs="Arial"/>
                <w:b/>
                <w:szCs w:val="24"/>
              </w:rPr>
              <w:t>CHALLENGE Students</w:t>
            </w:r>
          </w:p>
        </w:tc>
      </w:tr>
      <w:tr w:rsidR="006D2344" w:rsidRPr="00925119" w:rsidTr="00033D72">
        <w:tblPrEx>
          <w:shd w:val="clear" w:color="auto" w:fill="auto"/>
        </w:tblPrEx>
        <w:trPr>
          <w:trHeight w:val="5363"/>
        </w:trPr>
        <w:tc>
          <w:tcPr>
            <w:tcW w:w="3156" w:type="dxa"/>
          </w:tcPr>
          <w:p w:rsidR="006D2344" w:rsidRPr="00925119" w:rsidRDefault="00AC3D38" w:rsidP="009466BE">
            <w:pPr>
              <w:pStyle w:val="Bullet1"/>
              <w:spacing w:line="360" w:lineRule="auto"/>
              <w:rPr>
                <w:rFonts w:ascii="Arial" w:hAnsi="Arial" w:cs="Arial"/>
              </w:rPr>
            </w:pPr>
            <w:r w:rsidRPr="00925119">
              <w:rPr>
                <w:rFonts w:ascii="Arial" w:hAnsi="Arial" w:cs="Arial"/>
              </w:rPr>
              <w:t>Use a variety of activities to address multiple intelligences (</w:t>
            </w:r>
            <w:r w:rsidR="00B5066B" w:rsidRPr="00925119">
              <w:rPr>
                <w:rFonts w:ascii="Arial" w:hAnsi="Arial" w:cs="Arial"/>
              </w:rPr>
              <w:t>music</w:t>
            </w:r>
            <w:r w:rsidRPr="00925119">
              <w:rPr>
                <w:rFonts w:ascii="Arial" w:hAnsi="Arial" w:cs="Arial"/>
              </w:rPr>
              <w:t xml:space="preserve">, video, manipulatives, </w:t>
            </w:r>
            <w:proofErr w:type="gramStart"/>
            <w:r w:rsidRPr="00925119">
              <w:rPr>
                <w:rFonts w:ascii="Arial" w:hAnsi="Arial" w:cs="Arial"/>
              </w:rPr>
              <w:t>literacy</w:t>
            </w:r>
            <w:proofErr w:type="gramEnd"/>
            <w:r w:rsidRPr="00925119">
              <w:rPr>
                <w:rFonts w:ascii="Arial" w:hAnsi="Arial" w:cs="Arial"/>
              </w:rPr>
              <w:t>/writing).</w:t>
            </w:r>
          </w:p>
          <w:p w:rsidR="00B5066B" w:rsidRPr="00925119" w:rsidRDefault="00B5066B" w:rsidP="009466BE">
            <w:pPr>
              <w:pStyle w:val="Bullet1"/>
              <w:spacing w:line="360" w:lineRule="auto"/>
              <w:rPr>
                <w:rFonts w:ascii="Arial" w:hAnsi="Arial" w:cs="Arial"/>
              </w:rPr>
            </w:pPr>
            <w:r w:rsidRPr="00925119">
              <w:rPr>
                <w:rFonts w:ascii="Arial" w:hAnsi="Arial" w:cs="Arial"/>
              </w:rPr>
              <w:t>Pair with higher achieving students.</w:t>
            </w:r>
          </w:p>
          <w:p w:rsidR="00B5066B" w:rsidRPr="00925119" w:rsidRDefault="00B5066B" w:rsidP="009466BE">
            <w:pPr>
              <w:pStyle w:val="Bullet1"/>
              <w:spacing w:line="360" w:lineRule="auto"/>
              <w:rPr>
                <w:rFonts w:ascii="Arial" w:hAnsi="Arial" w:cs="Arial"/>
              </w:rPr>
            </w:pPr>
            <w:r w:rsidRPr="00925119">
              <w:rPr>
                <w:rFonts w:ascii="Arial" w:hAnsi="Arial" w:cs="Arial"/>
              </w:rPr>
              <w:t>ESL: Use Spanish Shapes video for native Spanish speakers. (Or search for videos for other languages.)</w:t>
            </w:r>
          </w:p>
          <w:p w:rsidR="00B5066B" w:rsidRPr="00925119" w:rsidRDefault="00B5066B" w:rsidP="009466BE">
            <w:pPr>
              <w:pStyle w:val="Bullet1"/>
              <w:spacing w:line="360" w:lineRule="auto"/>
              <w:rPr>
                <w:rFonts w:ascii="Arial" w:hAnsi="Arial" w:cs="Arial"/>
              </w:rPr>
            </w:pPr>
            <w:r w:rsidRPr="00925119">
              <w:rPr>
                <w:rFonts w:ascii="Arial" w:hAnsi="Arial" w:cs="Arial"/>
              </w:rPr>
              <w:t xml:space="preserve">Use simpler puzzles for greater success. </w:t>
            </w:r>
          </w:p>
          <w:p w:rsidR="00B5066B" w:rsidRPr="00925119" w:rsidRDefault="00B5066B" w:rsidP="009466BE">
            <w:pPr>
              <w:pStyle w:val="Bullet1"/>
              <w:spacing w:line="360" w:lineRule="auto"/>
              <w:rPr>
                <w:rFonts w:ascii="Arial" w:hAnsi="Arial" w:cs="Arial"/>
              </w:rPr>
            </w:pPr>
            <w:r w:rsidRPr="00925119">
              <w:rPr>
                <w:rFonts w:ascii="Arial" w:hAnsi="Arial" w:cs="Arial"/>
              </w:rPr>
              <w:t>Allow students to choose the games/puzzles they would like to solve.</w:t>
            </w:r>
          </w:p>
          <w:p w:rsidR="00B5066B" w:rsidRPr="00925119" w:rsidRDefault="00B5066B" w:rsidP="009466BE">
            <w:pPr>
              <w:spacing w:line="360" w:lineRule="auto"/>
              <w:rPr>
                <w:rFonts w:ascii="Arial" w:hAnsi="Arial" w:cs="Arial"/>
                <w:szCs w:val="24"/>
              </w:rPr>
            </w:pPr>
          </w:p>
          <w:p w:rsidR="005017A2" w:rsidRPr="00925119" w:rsidRDefault="005017A2" w:rsidP="009466BE">
            <w:pPr>
              <w:spacing w:line="360" w:lineRule="auto"/>
              <w:rPr>
                <w:rFonts w:ascii="Arial" w:hAnsi="Arial" w:cs="Arial"/>
                <w:szCs w:val="24"/>
              </w:rPr>
            </w:pPr>
          </w:p>
          <w:p w:rsidR="00AC3D38" w:rsidRPr="00925119" w:rsidRDefault="00AC3D38" w:rsidP="009466BE">
            <w:pPr>
              <w:spacing w:line="360" w:lineRule="auto"/>
              <w:rPr>
                <w:rFonts w:ascii="Arial" w:hAnsi="Arial" w:cs="Arial"/>
                <w:szCs w:val="24"/>
              </w:rPr>
            </w:pPr>
          </w:p>
        </w:tc>
        <w:tc>
          <w:tcPr>
            <w:tcW w:w="3156" w:type="dxa"/>
          </w:tcPr>
          <w:p w:rsidR="006D2344" w:rsidRPr="00925119" w:rsidRDefault="00AC3D38" w:rsidP="009466BE">
            <w:pPr>
              <w:pStyle w:val="Bullet1"/>
              <w:spacing w:line="360" w:lineRule="auto"/>
              <w:rPr>
                <w:rFonts w:ascii="Arial" w:hAnsi="Arial" w:cs="Arial"/>
              </w:rPr>
            </w:pPr>
            <w:r w:rsidRPr="00925119">
              <w:rPr>
                <w:rFonts w:ascii="Arial" w:hAnsi="Arial" w:cs="Arial"/>
              </w:rPr>
              <w:t>Whole group lesson.</w:t>
            </w:r>
          </w:p>
          <w:p w:rsidR="00AC3D38" w:rsidRPr="00925119" w:rsidRDefault="00AC3D38" w:rsidP="009466BE">
            <w:pPr>
              <w:pStyle w:val="ListParagraph"/>
              <w:numPr>
                <w:ilvl w:val="1"/>
                <w:numId w:val="8"/>
              </w:numPr>
              <w:spacing w:line="360" w:lineRule="auto"/>
              <w:rPr>
                <w:rFonts w:ascii="Arial" w:hAnsi="Arial" w:cs="Arial"/>
                <w:szCs w:val="24"/>
              </w:rPr>
            </w:pPr>
            <w:r w:rsidRPr="00925119">
              <w:rPr>
                <w:rFonts w:ascii="Arial" w:hAnsi="Arial" w:cs="Arial"/>
                <w:szCs w:val="24"/>
              </w:rPr>
              <w:t>Discussion</w:t>
            </w:r>
          </w:p>
          <w:p w:rsidR="00AC3D38" w:rsidRPr="00925119" w:rsidRDefault="00AC3D38" w:rsidP="009466BE">
            <w:pPr>
              <w:pStyle w:val="ListParagraph"/>
              <w:numPr>
                <w:ilvl w:val="1"/>
                <w:numId w:val="8"/>
              </w:numPr>
              <w:spacing w:line="360" w:lineRule="auto"/>
              <w:rPr>
                <w:rFonts w:ascii="Arial" w:hAnsi="Arial" w:cs="Arial"/>
                <w:szCs w:val="24"/>
              </w:rPr>
            </w:pPr>
            <w:r w:rsidRPr="00925119">
              <w:rPr>
                <w:rFonts w:ascii="Arial" w:hAnsi="Arial" w:cs="Arial"/>
                <w:szCs w:val="24"/>
              </w:rPr>
              <w:t>Video</w:t>
            </w:r>
          </w:p>
          <w:p w:rsidR="00AC3D38" w:rsidRPr="00925119" w:rsidRDefault="00AC3D38" w:rsidP="009466BE">
            <w:pPr>
              <w:pStyle w:val="ListParagraph"/>
              <w:numPr>
                <w:ilvl w:val="1"/>
                <w:numId w:val="8"/>
              </w:numPr>
              <w:spacing w:line="360" w:lineRule="auto"/>
              <w:rPr>
                <w:rFonts w:ascii="Arial" w:hAnsi="Arial" w:cs="Arial"/>
                <w:szCs w:val="24"/>
              </w:rPr>
            </w:pPr>
            <w:r w:rsidRPr="00925119">
              <w:rPr>
                <w:rFonts w:ascii="Arial" w:hAnsi="Arial" w:cs="Arial"/>
                <w:szCs w:val="24"/>
              </w:rPr>
              <w:t>Journaling</w:t>
            </w:r>
          </w:p>
          <w:p w:rsidR="00AC3D38" w:rsidRPr="00925119" w:rsidRDefault="00AC3D38" w:rsidP="009466BE">
            <w:pPr>
              <w:pStyle w:val="Bullet1"/>
              <w:spacing w:line="360" w:lineRule="auto"/>
              <w:rPr>
                <w:rFonts w:ascii="Arial" w:hAnsi="Arial" w:cs="Arial"/>
              </w:rPr>
            </w:pPr>
            <w:r w:rsidRPr="00925119">
              <w:rPr>
                <w:rFonts w:ascii="Arial" w:hAnsi="Arial" w:cs="Arial"/>
              </w:rPr>
              <w:t>Math Stations.</w:t>
            </w:r>
          </w:p>
          <w:p w:rsidR="00AC3D38" w:rsidRPr="00925119" w:rsidRDefault="00AC3D38" w:rsidP="009466BE">
            <w:pPr>
              <w:pStyle w:val="Bullet1"/>
              <w:spacing w:line="360" w:lineRule="auto"/>
              <w:rPr>
                <w:rFonts w:ascii="Arial" w:hAnsi="Arial" w:cs="Arial"/>
              </w:rPr>
            </w:pPr>
            <w:r w:rsidRPr="00925119">
              <w:rPr>
                <w:rFonts w:ascii="Arial" w:hAnsi="Arial" w:cs="Arial"/>
              </w:rPr>
              <w:t>Closure.</w:t>
            </w:r>
          </w:p>
          <w:p w:rsidR="00AC3D38" w:rsidRPr="00925119" w:rsidRDefault="00AC3D38" w:rsidP="009466BE">
            <w:pPr>
              <w:spacing w:line="360" w:lineRule="auto"/>
              <w:rPr>
                <w:rFonts w:ascii="Arial" w:hAnsi="Arial" w:cs="Arial"/>
                <w:szCs w:val="24"/>
              </w:rPr>
            </w:pPr>
          </w:p>
        </w:tc>
        <w:tc>
          <w:tcPr>
            <w:tcW w:w="3156" w:type="dxa"/>
          </w:tcPr>
          <w:p w:rsidR="006D2344" w:rsidRPr="00925119" w:rsidRDefault="00AC3D38" w:rsidP="009466BE">
            <w:pPr>
              <w:pStyle w:val="Bullet1"/>
              <w:spacing w:line="360" w:lineRule="auto"/>
              <w:rPr>
                <w:rFonts w:ascii="Arial" w:hAnsi="Arial" w:cs="Arial"/>
              </w:rPr>
            </w:pPr>
            <w:r w:rsidRPr="00925119">
              <w:rPr>
                <w:rFonts w:ascii="Arial" w:hAnsi="Arial" w:cs="Arial"/>
              </w:rPr>
              <w:t>Allow students to choose which game to play at the games station.</w:t>
            </w:r>
          </w:p>
          <w:p w:rsidR="00AC3D38" w:rsidRPr="00925119" w:rsidRDefault="00AC3D38" w:rsidP="009466BE">
            <w:pPr>
              <w:pStyle w:val="Bullet1"/>
              <w:spacing w:line="360" w:lineRule="auto"/>
              <w:rPr>
                <w:rFonts w:ascii="Arial" w:hAnsi="Arial" w:cs="Arial"/>
              </w:rPr>
            </w:pPr>
            <w:r w:rsidRPr="00925119">
              <w:rPr>
                <w:rFonts w:ascii="Arial" w:hAnsi="Arial" w:cs="Arial"/>
              </w:rPr>
              <w:t>Offer more challenging Tangram puzzles.</w:t>
            </w:r>
          </w:p>
          <w:p w:rsidR="00AC3D38" w:rsidRPr="00925119" w:rsidRDefault="00AC3D38" w:rsidP="009466BE">
            <w:pPr>
              <w:pStyle w:val="Bullet1"/>
              <w:spacing w:line="360" w:lineRule="auto"/>
              <w:rPr>
                <w:rFonts w:ascii="Arial" w:hAnsi="Arial" w:cs="Arial"/>
              </w:rPr>
            </w:pPr>
            <w:r w:rsidRPr="00925119">
              <w:rPr>
                <w:rFonts w:ascii="Arial" w:hAnsi="Arial" w:cs="Arial"/>
              </w:rPr>
              <w:t>Offer fraction puzzle worksheet.</w:t>
            </w:r>
          </w:p>
          <w:p w:rsidR="00AC3D38" w:rsidRPr="00925119" w:rsidRDefault="00AC3D38" w:rsidP="009466BE">
            <w:pPr>
              <w:pStyle w:val="Bullet1"/>
              <w:spacing w:line="360" w:lineRule="auto"/>
              <w:rPr>
                <w:rFonts w:ascii="Arial" w:hAnsi="Arial" w:cs="Arial"/>
              </w:rPr>
            </w:pPr>
            <w:r w:rsidRPr="00925119">
              <w:rPr>
                <w:rFonts w:ascii="Arial" w:hAnsi="Arial" w:cs="Arial"/>
              </w:rPr>
              <w:t>Ask students to write a short story and illustrate the story using Tangrams.</w:t>
            </w:r>
          </w:p>
          <w:p w:rsidR="00AC3D38" w:rsidRPr="00925119" w:rsidRDefault="00AC3D38" w:rsidP="009466BE">
            <w:pPr>
              <w:pStyle w:val="Bullet1"/>
              <w:spacing w:line="360" w:lineRule="auto"/>
              <w:rPr>
                <w:rFonts w:ascii="Arial" w:hAnsi="Arial" w:cs="Arial"/>
              </w:rPr>
            </w:pPr>
            <w:r w:rsidRPr="00925119">
              <w:rPr>
                <w:rFonts w:ascii="Arial" w:hAnsi="Arial" w:cs="Arial"/>
              </w:rPr>
              <w:t>Ask students to remove their math journals (containing graphic organizers, etc.) while working in Stations.</w:t>
            </w:r>
          </w:p>
        </w:tc>
      </w:tr>
    </w:tbl>
    <w:p w:rsidR="006D2344" w:rsidRPr="00925119" w:rsidRDefault="006D2344" w:rsidP="009466BE">
      <w:pPr>
        <w:spacing w:line="360" w:lineRule="auto"/>
        <w:rPr>
          <w:rFonts w:ascii="Arial" w:hAnsi="Arial" w:cs="Arial"/>
          <w:szCs w:val="24"/>
        </w:rPr>
      </w:pPr>
    </w:p>
    <w:p w:rsidR="00204F5C" w:rsidRPr="00925119" w:rsidRDefault="00204F5C" w:rsidP="009466BE">
      <w:pPr>
        <w:spacing w:line="360" w:lineRule="auto"/>
        <w:rPr>
          <w:rFonts w:ascii="Arial" w:hAnsi="Arial" w:cs="Arial"/>
          <w:szCs w:val="24"/>
        </w:rPr>
      </w:pPr>
    </w:p>
    <w:sectPr w:rsidR="00204F5C" w:rsidRPr="00925119" w:rsidSect="00925119">
      <w:headerReference w:type="even" r:id="rId9"/>
      <w:head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11" w:rsidRDefault="006B2D11" w:rsidP="001A6134">
      <w:r>
        <w:separator/>
      </w:r>
    </w:p>
  </w:endnote>
  <w:endnote w:type="continuationSeparator" w:id="0">
    <w:p w:rsidR="006B2D11" w:rsidRDefault="006B2D11" w:rsidP="001A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11" w:rsidRDefault="006B2D11" w:rsidP="001A6134">
      <w:r>
        <w:separator/>
      </w:r>
    </w:p>
  </w:footnote>
  <w:footnote w:type="continuationSeparator" w:id="0">
    <w:p w:rsidR="006B2D11" w:rsidRDefault="006B2D11" w:rsidP="001A6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1E" w:rsidRDefault="00884BA6" w:rsidP="00014E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4E1E" w:rsidRDefault="006B2D11" w:rsidP="00014E1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1E" w:rsidRPr="00A04321" w:rsidRDefault="00884BA6" w:rsidP="00014E1E">
    <w:pPr>
      <w:pStyle w:val="Header"/>
      <w:framePr w:wrap="around" w:vAnchor="text" w:hAnchor="margin" w:xAlign="right" w:y="1"/>
      <w:rPr>
        <w:rStyle w:val="PageNumber"/>
        <w:rFonts w:ascii="Arial" w:hAnsi="Arial"/>
        <w:sz w:val="16"/>
      </w:rPr>
    </w:pPr>
    <w:r w:rsidRPr="00A04321">
      <w:rPr>
        <w:rStyle w:val="PageNumber"/>
        <w:rFonts w:ascii="Arial" w:hAnsi="Arial"/>
        <w:sz w:val="16"/>
      </w:rPr>
      <w:fldChar w:fldCharType="begin"/>
    </w:r>
    <w:r w:rsidRPr="00A04321">
      <w:rPr>
        <w:rStyle w:val="PageNumber"/>
        <w:rFonts w:ascii="Arial" w:hAnsi="Arial"/>
        <w:sz w:val="16"/>
      </w:rPr>
      <w:instrText xml:space="preserve">PAGE  </w:instrText>
    </w:r>
    <w:r w:rsidRPr="00A04321">
      <w:rPr>
        <w:rStyle w:val="PageNumber"/>
        <w:rFonts w:ascii="Arial" w:hAnsi="Arial"/>
        <w:sz w:val="16"/>
      </w:rPr>
      <w:fldChar w:fldCharType="separate"/>
    </w:r>
    <w:r w:rsidR="00FC6DCC">
      <w:rPr>
        <w:rStyle w:val="PageNumber"/>
        <w:rFonts w:ascii="Arial" w:hAnsi="Arial"/>
        <w:noProof/>
        <w:sz w:val="16"/>
      </w:rPr>
      <w:t>1</w:t>
    </w:r>
    <w:r w:rsidRPr="00A04321">
      <w:rPr>
        <w:rStyle w:val="PageNumber"/>
        <w:rFonts w:ascii="Arial" w:hAnsi="Arial"/>
        <w:sz w:val="16"/>
      </w:rPr>
      <w:fldChar w:fldCharType="end"/>
    </w:r>
  </w:p>
  <w:p w:rsidR="00014E1E" w:rsidRPr="001A6134" w:rsidRDefault="001A6134" w:rsidP="00014E1E">
    <w:pPr>
      <w:pStyle w:val="Header"/>
      <w:tabs>
        <w:tab w:val="clear" w:pos="8640"/>
        <w:tab w:val="right" w:pos="9360"/>
      </w:tabs>
      <w:ind w:right="360"/>
      <w:rPr>
        <w:rFonts w:ascii="Arial" w:hAnsi="Arial"/>
        <w:i/>
        <w:sz w:val="16"/>
      </w:rPr>
    </w:pPr>
    <w:r w:rsidRPr="001A6134">
      <w:rPr>
        <w:rFonts w:ascii="Arial" w:hAnsi="Arial"/>
        <w:i/>
        <w:sz w:val="16"/>
      </w:rPr>
      <w:t>Abbie Rossman – Geometry Lesson Plan 2.16</w:t>
    </w:r>
    <w:r w:rsidR="00884BA6" w:rsidRPr="001A6134">
      <w:rPr>
        <w:rFonts w:ascii="Arial" w:hAnsi="Arial"/>
        <w:i/>
        <w:sz w:val="16"/>
      </w:rPr>
      <w:tab/>
    </w:r>
    <w:r w:rsidR="00884BA6" w:rsidRPr="001A6134">
      <w:rPr>
        <w:rFonts w:ascii="Arial" w:hAnsi="Arial"/>
        <w:i/>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dstrike w:val="0"/>
        <w:color w:val="auto"/>
        <w:sz w:val="20"/>
        <w:szCs w:val="20"/>
        <w:u w:val="none"/>
        <w:effect w:val="none"/>
      </w:rPr>
    </w:lvl>
  </w:abstractNum>
  <w:abstractNum w:abstractNumId="1">
    <w:nsid w:val="03226956"/>
    <w:multiLevelType w:val="hybridMultilevel"/>
    <w:tmpl w:val="8ACA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A2CCE"/>
    <w:multiLevelType w:val="hybridMultilevel"/>
    <w:tmpl w:val="18EA0A6A"/>
    <w:lvl w:ilvl="0" w:tplc="5C0CA1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A79F4"/>
    <w:multiLevelType w:val="hybridMultilevel"/>
    <w:tmpl w:val="99D61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E07FF5"/>
    <w:multiLevelType w:val="hybridMultilevel"/>
    <w:tmpl w:val="1A08205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A222F3"/>
    <w:multiLevelType w:val="hybridMultilevel"/>
    <w:tmpl w:val="EEACD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114B51"/>
    <w:multiLevelType w:val="hybridMultilevel"/>
    <w:tmpl w:val="300EF90C"/>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8DE5A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C8327C7"/>
    <w:multiLevelType w:val="hybridMultilevel"/>
    <w:tmpl w:val="8DC0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D399B"/>
    <w:multiLevelType w:val="hybridMultilevel"/>
    <w:tmpl w:val="36642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974222"/>
    <w:multiLevelType w:val="hybridMultilevel"/>
    <w:tmpl w:val="B7F0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43678"/>
    <w:multiLevelType w:val="hybridMultilevel"/>
    <w:tmpl w:val="A73A0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10"/>
  </w:num>
  <w:num w:numId="6">
    <w:abstractNumId w:val="0"/>
  </w:num>
  <w:num w:numId="7">
    <w:abstractNumId w:val="6"/>
  </w:num>
  <w:num w:numId="8">
    <w:abstractNumId w:val="4"/>
  </w:num>
  <w:num w:numId="9">
    <w:abstractNumId w:val="8"/>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344"/>
    <w:rsid w:val="00054CB7"/>
    <w:rsid w:val="00101A76"/>
    <w:rsid w:val="001942DB"/>
    <w:rsid w:val="001A6134"/>
    <w:rsid w:val="00204F5C"/>
    <w:rsid w:val="00253C01"/>
    <w:rsid w:val="002E71AA"/>
    <w:rsid w:val="00390C8B"/>
    <w:rsid w:val="003D4217"/>
    <w:rsid w:val="00426611"/>
    <w:rsid w:val="004E2BEB"/>
    <w:rsid w:val="004E380D"/>
    <w:rsid w:val="005017A2"/>
    <w:rsid w:val="0054086F"/>
    <w:rsid w:val="005C32A2"/>
    <w:rsid w:val="005F6977"/>
    <w:rsid w:val="00682CE6"/>
    <w:rsid w:val="006A133F"/>
    <w:rsid w:val="006B2D11"/>
    <w:rsid w:val="006D2344"/>
    <w:rsid w:val="006F7E4E"/>
    <w:rsid w:val="007E25E2"/>
    <w:rsid w:val="0082299C"/>
    <w:rsid w:val="00883CBB"/>
    <w:rsid w:val="00884BA6"/>
    <w:rsid w:val="00914C65"/>
    <w:rsid w:val="00925119"/>
    <w:rsid w:val="009466BE"/>
    <w:rsid w:val="00960078"/>
    <w:rsid w:val="00A13077"/>
    <w:rsid w:val="00A13FA9"/>
    <w:rsid w:val="00AA5D8F"/>
    <w:rsid w:val="00AC3D38"/>
    <w:rsid w:val="00B24107"/>
    <w:rsid w:val="00B47B59"/>
    <w:rsid w:val="00B5066B"/>
    <w:rsid w:val="00D0448F"/>
    <w:rsid w:val="00D722AA"/>
    <w:rsid w:val="00F11990"/>
    <w:rsid w:val="00FC6DCC"/>
    <w:rsid w:val="00FF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44"/>
    <w:pPr>
      <w:spacing w:line="240" w:lineRule="auto"/>
    </w:pPr>
    <w:rPr>
      <w:rFonts w:eastAsia="Time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2344"/>
    <w:pPr>
      <w:jc w:val="center"/>
    </w:pPr>
    <w:rPr>
      <w:b/>
    </w:rPr>
  </w:style>
  <w:style w:type="character" w:customStyle="1" w:styleId="TitleChar">
    <w:name w:val="Title Char"/>
    <w:basedOn w:val="DefaultParagraphFont"/>
    <w:link w:val="Title"/>
    <w:rsid w:val="006D2344"/>
    <w:rPr>
      <w:rFonts w:eastAsia="Times"/>
      <w:b/>
      <w:color w:val="000000"/>
      <w:szCs w:val="20"/>
    </w:rPr>
  </w:style>
  <w:style w:type="paragraph" w:styleId="Header">
    <w:name w:val="header"/>
    <w:basedOn w:val="Normal"/>
    <w:link w:val="HeaderChar"/>
    <w:uiPriority w:val="99"/>
    <w:unhideWhenUsed/>
    <w:rsid w:val="006D2344"/>
    <w:pPr>
      <w:tabs>
        <w:tab w:val="center" w:pos="4320"/>
        <w:tab w:val="right" w:pos="8640"/>
      </w:tabs>
    </w:pPr>
  </w:style>
  <w:style w:type="character" w:customStyle="1" w:styleId="HeaderChar">
    <w:name w:val="Header Char"/>
    <w:basedOn w:val="DefaultParagraphFont"/>
    <w:link w:val="Header"/>
    <w:uiPriority w:val="99"/>
    <w:rsid w:val="006D2344"/>
    <w:rPr>
      <w:rFonts w:eastAsia="Times"/>
      <w:color w:val="000000"/>
      <w:szCs w:val="20"/>
    </w:rPr>
  </w:style>
  <w:style w:type="character" w:styleId="PageNumber">
    <w:name w:val="page number"/>
    <w:basedOn w:val="DefaultParagraphFont"/>
    <w:uiPriority w:val="99"/>
    <w:semiHidden/>
    <w:unhideWhenUsed/>
    <w:rsid w:val="006D2344"/>
  </w:style>
  <w:style w:type="paragraph" w:styleId="ListParagraph">
    <w:name w:val="List Paragraph"/>
    <w:basedOn w:val="Normal"/>
    <w:uiPriority w:val="34"/>
    <w:qFormat/>
    <w:rsid w:val="006D2344"/>
    <w:pPr>
      <w:ind w:left="720"/>
      <w:contextualSpacing/>
    </w:pPr>
  </w:style>
  <w:style w:type="table" w:styleId="TableGrid">
    <w:name w:val="Table Grid"/>
    <w:basedOn w:val="TableNormal"/>
    <w:uiPriority w:val="59"/>
    <w:rsid w:val="006D2344"/>
    <w:pPr>
      <w:spacing w:line="240" w:lineRule="auto"/>
    </w:pPr>
    <w:rPr>
      <w:rFonts w:asciiTheme="minorHAnsi"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basedOn w:val="DefaultParagraphFont"/>
    <w:link w:val="Bullet1"/>
    <w:locked/>
    <w:rsid w:val="00054CB7"/>
  </w:style>
  <w:style w:type="paragraph" w:customStyle="1" w:styleId="Bullet1">
    <w:name w:val="Bullet 1"/>
    <w:basedOn w:val="Normal"/>
    <w:next w:val="Normal"/>
    <w:link w:val="Bullet1Char"/>
    <w:rsid w:val="00054CB7"/>
    <w:pPr>
      <w:numPr>
        <w:numId w:val="6"/>
      </w:numPr>
      <w:spacing w:before="120"/>
      <w:ind w:right="72"/>
      <w:outlineLvl w:val="0"/>
    </w:pPr>
    <w:rPr>
      <w:rFonts w:eastAsiaTheme="minorHAnsi"/>
      <w:color w:val="auto"/>
      <w:szCs w:val="24"/>
    </w:rPr>
  </w:style>
  <w:style w:type="paragraph" w:styleId="BodyTextIndent2">
    <w:name w:val="Body Text Indent 2"/>
    <w:basedOn w:val="Normal"/>
    <w:next w:val="Bullet1"/>
    <w:link w:val="BodyTextIndent2Char"/>
    <w:semiHidden/>
    <w:unhideWhenUsed/>
    <w:rsid w:val="00054CB7"/>
    <w:pPr>
      <w:spacing w:before="120"/>
      <w:ind w:left="72"/>
    </w:pPr>
    <w:rPr>
      <w:b/>
      <w:color w:val="auto"/>
      <w:sz w:val="20"/>
    </w:rPr>
  </w:style>
  <w:style w:type="character" w:customStyle="1" w:styleId="BodyTextIndent2Char">
    <w:name w:val="Body Text Indent 2 Char"/>
    <w:basedOn w:val="DefaultParagraphFont"/>
    <w:link w:val="BodyTextIndent2"/>
    <w:semiHidden/>
    <w:rsid w:val="00054CB7"/>
    <w:rPr>
      <w:rFonts w:eastAsia="Times"/>
      <w:b/>
      <w:sz w:val="20"/>
      <w:szCs w:val="20"/>
    </w:rPr>
  </w:style>
  <w:style w:type="paragraph" w:styleId="Footer">
    <w:name w:val="footer"/>
    <w:basedOn w:val="Normal"/>
    <w:link w:val="FooterChar"/>
    <w:uiPriority w:val="99"/>
    <w:unhideWhenUsed/>
    <w:rsid w:val="001A6134"/>
    <w:pPr>
      <w:tabs>
        <w:tab w:val="center" w:pos="4680"/>
        <w:tab w:val="right" w:pos="9360"/>
      </w:tabs>
    </w:pPr>
  </w:style>
  <w:style w:type="character" w:customStyle="1" w:styleId="FooterChar">
    <w:name w:val="Footer Char"/>
    <w:basedOn w:val="DefaultParagraphFont"/>
    <w:link w:val="Footer"/>
    <w:uiPriority w:val="99"/>
    <w:rsid w:val="001A6134"/>
    <w:rPr>
      <w:rFonts w:eastAsia="Times"/>
      <w:color w:val="000000"/>
      <w:szCs w:val="20"/>
    </w:rPr>
  </w:style>
  <w:style w:type="character" w:customStyle="1" w:styleId="apple-converted-space">
    <w:name w:val="apple-converted-space"/>
    <w:basedOn w:val="DefaultParagraphFont"/>
    <w:rsid w:val="00B47B59"/>
  </w:style>
  <w:style w:type="paragraph" w:styleId="BalloonText">
    <w:name w:val="Balloon Text"/>
    <w:basedOn w:val="Normal"/>
    <w:link w:val="BalloonTextChar"/>
    <w:uiPriority w:val="99"/>
    <w:semiHidden/>
    <w:unhideWhenUsed/>
    <w:rsid w:val="00B47B59"/>
    <w:rPr>
      <w:rFonts w:ascii="Tahoma" w:hAnsi="Tahoma" w:cs="Tahoma"/>
      <w:sz w:val="16"/>
      <w:szCs w:val="16"/>
    </w:rPr>
  </w:style>
  <w:style w:type="character" w:customStyle="1" w:styleId="BalloonTextChar">
    <w:name w:val="Balloon Text Char"/>
    <w:basedOn w:val="DefaultParagraphFont"/>
    <w:link w:val="BalloonText"/>
    <w:uiPriority w:val="99"/>
    <w:semiHidden/>
    <w:rsid w:val="00B47B59"/>
    <w:rPr>
      <w:rFonts w:ascii="Tahoma" w:eastAsia="Time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344"/>
    <w:pPr>
      <w:spacing w:line="240" w:lineRule="auto"/>
    </w:pPr>
    <w:rPr>
      <w:rFonts w:eastAsia="Time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2344"/>
    <w:pPr>
      <w:jc w:val="center"/>
    </w:pPr>
    <w:rPr>
      <w:b/>
    </w:rPr>
  </w:style>
  <w:style w:type="character" w:customStyle="1" w:styleId="TitleChar">
    <w:name w:val="Title Char"/>
    <w:basedOn w:val="DefaultParagraphFont"/>
    <w:link w:val="Title"/>
    <w:rsid w:val="006D2344"/>
    <w:rPr>
      <w:rFonts w:eastAsia="Times"/>
      <w:b/>
      <w:color w:val="000000"/>
      <w:szCs w:val="20"/>
    </w:rPr>
  </w:style>
  <w:style w:type="paragraph" w:styleId="Header">
    <w:name w:val="header"/>
    <w:basedOn w:val="Normal"/>
    <w:link w:val="HeaderChar"/>
    <w:uiPriority w:val="99"/>
    <w:unhideWhenUsed/>
    <w:rsid w:val="006D2344"/>
    <w:pPr>
      <w:tabs>
        <w:tab w:val="center" w:pos="4320"/>
        <w:tab w:val="right" w:pos="8640"/>
      </w:tabs>
    </w:pPr>
  </w:style>
  <w:style w:type="character" w:customStyle="1" w:styleId="HeaderChar">
    <w:name w:val="Header Char"/>
    <w:basedOn w:val="DefaultParagraphFont"/>
    <w:link w:val="Header"/>
    <w:uiPriority w:val="99"/>
    <w:rsid w:val="006D2344"/>
    <w:rPr>
      <w:rFonts w:eastAsia="Times"/>
      <w:color w:val="000000"/>
      <w:szCs w:val="20"/>
    </w:rPr>
  </w:style>
  <w:style w:type="character" w:styleId="PageNumber">
    <w:name w:val="page number"/>
    <w:basedOn w:val="DefaultParagraphFont"/>
    <w:uiPriority w:val="99"/>
    <w:semiHidden/>
    <w:unhideWhenUsed/>
    <w:rsid w:val="006D2344"/>
  </w:style>
  <w:style w:type="paragraph" w:styleId="ListParagraph">
    <w:name w:val="List Paragraph"/>
    <w:basedOn w:val="Normal"/>
    <w:uiPriority w:val="34"/>
    <w:qFormat/>
    <w:rsid w:val="006D2344"/>
    <w:pPr>
      <w:ind w:left="720"/>
      <w:contextualSpacing/>
    </w:pPr>
  </w:style>
  <w:style w:type="table" w:styleId="TableGrid">
    <w:name w:val="Table Grid"/>
    <w:basedOn w:val="TableNormal"/>
    <w:uiPriority w:val="59"/>
    <w:rsid w:val="006D2344"/>
    <w:pPr>
      <w:spacing w:line="240" w:lineRule="auto"/>
    </w:pPr>
    <w:rPr>
      <w:rFonts w:asciiTheme="minorHAnsi"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basedOn w:val="DefaultParagraphFont"/>
    <w:link w:val="Bullet1"/>
    <w:locked/>
    <w:rsid w:val="00054CB7"/>
  </w:style>
  <w:style w:type="paragraph" w:customStyle="1" w:styleId="Bullet1">
    <w:name w:val="Bullet 1"/>
    <w:basedOn w:val="Normal"/>
    <w:next w:val="Normal"/>
    <w:link w:val="Bullet1Char"/>
    <w:rsid w:val="00054CB7"/>
    <w:pPr>
      <w:numPr>
        <w:numId w:val="6"/>
      </w:numPr>
      <w:spacing w:before="120"/>
      <w:ind w:right="72"/>
      <w:outlineLvl w:val="0"/>
    </w:pPr>
    <w:rPr>
      <w:rFonts w:eastAsiaTheme="minorHAnsi"/>
      <w:color w:val="auto"/>
      <w:szCs w:val="24"/>
    </w:rPr>
  </w:style>
  <w:style w:type="paragraph" w:styleId="BodyTextIndent2">
    <w:name w:val="Body Text Indent 2"/>
    <w:basedOn w:val="Normal"/>
    <w:next w:val="Bullet1"/>
    <w:link w:val="BodyTextIndent2Char"/>
    <w:semiHidden/>
    <w:unhideWhenUsed/>
    <w:rsid w:val="00054CB7"/>
    <w:pPr>
      <w:spacing w:before="120"/>
      <w:ind w:left="72"/>
    </w:pPr>
    <w:rPr>
      <w:b/>
      <w:color w:val="auto"/>
      <w:sz w:val="20"/>
    </w:rPr>
  </w:style>
  <w:style w:type="character" w:customStyle="1" w:styleId="BodyTextIndent2Char">
    <w:name w:val="Body Text Indent 2 Char"/>
    <w:basedOn w:val="DefaultParagraphFont"/>
    <w:link w:val="BodyTextIndent2"/>
    <w:semiHidden/>
    <w:rsid w:val="00054CB7"/>
    <w:rPr>
      <w:rFonts w:eastAsia="Times"/>
      <w:b/>
      <w:sz w:val="20"/>
      <w:szCs w:val="20"/>
    </w:rPr>
  </w:style>
  <w:style w:type="paragraph" w:styleId="Footer">
    <w:name w:val="footer"/>
    <w:basedOn w:val="Normal"/>
    <w:link w:val="FooterChar"/>
    <w:uiPriority w:val="99"/>
    <w:unhideWhenUsed/>
    <w:rsid w:val="001A6134"/>
    <w:pPr>
      <w:tabs>
        <w:tab w:val="center" w:pos="4680"/>
        <w:tab w:val="right" w:pos="9360"/>
      </w:tabs>
    </w:pPr>
  </w:style>
  <w:style w:type="character" w:customStyle="1" w:styleId="FooterChar">
    <w:name w:val="Footer Char"/>
    <w:basedOn w:val="DefaultParagraphFont"/>
    <w:link w:val="Footer"/>
    <w:uiPriority w:val="99"/>
    <w:rsid w:val="001A6134"/>
    <w:rPr>
      <w:rFonts w:eastAsia="Times"/>
      <w:color w:val="000000"/>
      <w:szCs w:val="20"/>
    </w:rPr>
  </w:style>
  <w:style w:type="character" w:customStyle="1" w:styleId="apple-converted-space">
    <w:name w:val="apple-converted-space"/>
    <w:basedOn w:val="DefaultParagraphFont"/>
    <w:rsid w:val="00B47B59"/>
  </w:style>
  <w:style w:type="paragraph" w:styleId="BalloonText">
    <w:name w:val="Balloon Text"/>
    <w:basedOn w:val="Normal"/>
    <w:link w:val="BalloonTextChar"/>
    <w:uiPriority w:val="99"/>
    <w:semiHidden/>
    <w:unhideWhenUsed/>
    <w:rsid w:val="00B47B59"/>
    <w:rPr>
      <w:rFonts w:ascii="Tahoma" w:hAnsi="Tahoma" w:cs="Tahoma"/>
      <w:sz w:val="16"/>
      <w:szCs w:val="16"/>
    </w:rPr>
  </w:style>
  <w:style w:type="character" w:customStyle="1" w:styleId="BalloonTextChar">
    <w:name w:val="Balloon Text Char"/>
    <w:basedOn w:val="DefaultParagraphFont"/>
    <w:link w:val="BalloonText"/>
    <w:uiPriority w:val="99"/>
    <w:semiHidden/>
    <w:rsid w:val="00B47B59"/>
    <w:rPr>
      <w:rFonts w:ascii="Tahoma" w:eastAsia="Time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575707">
      <w:bodyDiv w:val="1"/>
      <w:marLeft w:val="0"/>
      <w:marRight w:val="0"/>
      <w:marTop w:val="0"/>
      <w:marBottom w:val="0"/>
      <w:divBdr>
        <w:top w:val="none" w:sz="0" w:space="0" w:color="auto"/>
        <w:left w:val="none" w:sz="0" w:space="0" w:color="auto"/>
        <w:bottom w:val="none" w:sz="0" w:space="0" w:color="auto"/>
        <w:right w:val="none" w:sz="0" w:space="0" w:color="auto"/>
      </w:divBdr>
    </w:div>
    <w:div w:id="15517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364A23-257A-466E-8433-E96A96199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4889</TotalTime>
  <Pages>12</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dc:creator>
  <cp:lastModifiedBy>Abbie</cp:lastModifiedBy>
  <cp:revision>11</cp:revision>
  <cp:lastPrinted>2014-04-30T15:40:00Z</cp:lastPrinted>
  <dcterms:created xsi:type="dcterms:W3CDTF">2014-03-15T19:30:00Z</dcterms:created>
  <dcterms:modified xsi:type="dcterms:W3CDTF">2015-02-18T19:15:00Z</dcterms:modified>
</cp:coreProperties>
</file>